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AD59" w14:textId="6E37E223" w:rsidR="00FC0016" w:rsidRPr="005F4D02" w:rsidRDefault="00FC0016" w:rsidP="00FC0016">
      <w:pPr>
        <w:spacing w:after="0"/>
        <w:rPr>
          <w:rFonts w:ascii="Garamond" w:hAnsi="Garamond"/>
          <w:b/>
        </w:rPr>
      </w:pPr>
      <w:bookmarkStart w:id="0" w:name="_GoBack"/>
      <w:bookmarkEnd w:id="0"/>
      <w:r w:rsidRPr="005F4D02">
        <w:rPr>
          <w:rFonts w:ascii="Garamond" w:hAnsi="Garamond"/>
          <w:b/>
        </w:rPr>
        <w:t>Załącznik</w:t>
      </w:r>
      <w:r w:rsidR="008C5BB5" w:rsidRPr="005F4D02">
        <w:rPr>
          <w:rFonts w:ascii="Garamond" w:hAnsi="Garamond"/>
          <w:b/>
        </w:rPr>
        <w:t xml:space="preserve"> nr 2</w:t>
      </w:r>
    </w:p>
    <w:p w14:paraId="0D121803" w14:textId="77777777" w:rsidR="003F40CA" w:rsidRPr="00FC0016" w:rsidRDefault="003F40CA" w:rsidP="00B95BF0">
      <w:pPr>
        <w:spacing w:after="0"/>
        <w:jc w:val="center"/>
        <w:rPr>
          <w:rFonts w:ascii="Garamond" w:hAnsi="Garamond"/>
          <w:b/>
        </w:rPr>
      </w:pPr>
      <w:r w:rsidRPr="00FC0016">
        <w:rPr>
          <w:rFonts w:ascii="Garamond" w:hAnsi="Garamond"/>
          <w:b/>
        </w:rPr>
        <w:t>KARTA OCENY OKRESOWEJ NAUCZYCIELA AKADEMICKIEGO</w:t>
      </w:r>
    </w:p>
    <w:p w14:paraId="0A2FD50E" w14:textId="0F6E84BE" w:rsidR="003F40CA" w:rsidRPr="00FC0016" w:rsidRDefault="003F40CA" w:rsidP="00B95BF0">
      <w:pPr>
        <w:spacing w:after="0"/>
        <w:jc w:val="center"/>
        <w:rPr>
          <w:rFonts w:ascii="Garamond" w:hAnsi="Garamond"/>
        </w:rPr>
      </w:pPr>
      <w:r w:rsidRPr="00FC0016">
        <w:rPr>
          <w:rFonts w:ascii="Garamond" w:hAnsi="Garamond"/>
        </w:rPr>
        <w:t xml:space="preserve">(wypełnia </w:t>
      </w:r>
      <w:r w:rsidR="008C5BB5">
        <w:rPr>
          <w:rFonts w:ascii="Garamond" w:hAnsi="Garamond"/>
        </w:rPr>
        <w:t>p</w:t>
      </w:r>
      <w:r w:rsidR="003D437F">
        <w:rPr>
          <w:rFonts w:ascii="Garamond" w:hAnsi="Garamond"/>
        </w:rPr>
        <w:t>racownik podlegający ocenie</w:t>
      </w:r>
      <w:r w:rsidRPr="00FC0016">
        <w:rPr>
          <w:rFonts w:ascii="Garamond" w:hAnsi="Garamond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5103"/>
      </w:tblGrid>
      <w:tr w:rsidR="00BE644D" w:rsidRPr="00FC0016" w14:paraId="55280F87" w14:textId="77777777" w:rsidTr="00BE644D">
        <w:tc>
          <w:tcPr>
            <w:tcW w:w="4957" w:type="dxa"/>
          </w:tcPr>
          <w:p w14:paraId="680D22C5" w14:textId="77777777" w:rsidR="003F40CA" w:rsidRPr="00FC0016" w:rsidRDefault="003F40CA" w:rsidP="00D22F89">
            <w:pPr>
              <w:spacing w:after="0" w:line="240" w:lineRule="auto"/>
              <w:rPr>
                <w:rFonts w:ascii="Garamond" w:hAnsi="Garamond" w:cs="TimesNewRomanPSMT"/>
              </w:rPr>
            </w:pPr>
            <w:r w:rsidRPr="00FC0016">
              <w:rPr>
                <w:rFonts w:ascii="Garamond" w:hAnsi="Garamond" w:cs="TimesNewRomanPS-BoldMT"/>
                <w:bCs/>
              </w:rPr>
              <w:t xml:space="preserve">Imię i nazwisko, tytuł </w:t>
            </w:r>
            <w:r w:rsidR="00F43E89" w:rsidRPr="00FC0016">
              <w:rPr>
                <w:rFonts w:ascii="Garamond" w:hAnsi="Garamond" w:cs="TimesNewRomanPS-BoldMT"/>
                <w:bCs/>
              </w:rPr>
              <w:t>naukowy</w:t>
            </w:r>
            <w:r w:rsidRPr="00FC0016">
              <w:rPr>
                <w:rFonts w:ascii="Garamond" w:hAnsi="Garamond" w:cs="TimesNewRomanPS-BoldMT"/>
                <w:bCs/>
              </w:rPr>
              <w:t>/stopień naukowy</w:t>
            </w:r>
            <w:r w:rsidR="00D22F89" w:rsidRPr="00FC0016">
              <w:rPr>
                <w:rFonts w:ascii="Garamond" w:hAnsi="Garamond" w:cs="TimesNewRomanPS-BoldMT"/>
                <w:bCs/>
              </w:rPr>
              <w:t>/</w:t>
            </w:r>
            <w:r w:rsidR="00F43E89" w:rsidRPr="00FC0016">
              <w:rPr>
                <w:rFonts w:ascii="Garamond" w:hAnsi="Garamond" w:cs="TimesNewRomanPS-BoldMT"/>
                <w:bCs/>
              </w:rPr>
              <w:t>tytuł</w:t>
            </w:r>
            <w:r w:rsidR="00D22F89" w:rsidRPr="00FC0016">
              <w:rPr>
                <w:rFonts w:ascii="Garamond" w:hAnsi="Garamond" w:cs="TimesNewRomanPS-BoldMT"/>
                <w:bCs/>
              </w:rPr>
              <w:t xml:space="preserve"> zawodowy</w:t>
            </w:r>
            <w:r w:rsidRPr="00FC0016">
              <w:rPr>
                <w:rFonts w:ascii="Garamond" w:hAnsi="Garamond" w:cs="TimesNewRomanPS-BoldMT"/>
                <w:bCs/>
              </w:rPr>
              <w:t>:</w:t>
            </w:r>
          </w:p>
          <w:p w14:paraId="5AFBD19B" w14:textId="77777777" w:rsidR="00FA19D0" w:rsidRPr="00FC0016" w:rsidRDefault="00BE644D" w:rsidP="00FE71F1">
            <w:pPr>
              <w:spacing w:before="120" w:after="0" w:line="360" w:lineRule="auto"/>
              <w:rPr>
                <w:rFonts w:ascii="Garamond" w:hAnsi="Garamond" w:cs="TimesNewRomanPSMT"/>
              </w:rPr>
            </w:pPr>
            <w:r>
              <w:rPr>
                <w:rFonts w:ascii="Garamond" w:hAnsi="Garamond" w:cs="TimesNewRomanPSMT"/>
              </w:rPr>
              <w:t>………………………………………………………</w:t>
            </w:r>
          </w:p>
          <w:p w14:paraId="09A512AF" w14:textId="63F316F8" w:rsidR="003F40CA" w:rsidRPr="00FC0016" w:rsidRDefault="003F40CA" w:rsidP="00DE18DD">
            <w:pPr>
              <w:spacing w:after="0" w:line="360" w:lineRule="auto"/>
              <w:rPr>
                <w:rFonts w:ascii="Garamond" w:hAnsi="Garamond" w:cs="TimesNewRomanPS-BoldMT"/>
                <w:bCs/>
              </w:rPr>
            </w:pPr>
            <w:r w:rsidRPr="00FC0016">
              <w:rPr>
                <w:rFonts w:ascii="Garamond" w:hAnsi="Garamond" w:cs="TimesNewRomanPSMT"/>
              </w:rPr>
              <w:t>………………………………………………………</w:t>
            </w:r>
          </w:p>
        </w:tc>
        <w:tc>
          <w:tcPr>
            <w:tcW w:w="5103" w:type="dxa"/>
          </w:tcPr>
          <w:p w14:paraId="1CCA8237" w14:textId="77777777" w:rsidR="00FA19D0" w:rsidRPr="00FC0016" w:rsidRDefault="003F40CA" w:rsidP="00FA19D0">
            <w:pPr>
              <w:spacing w:after="0" w:line="240" w:lineRule="auto"/>
              <w:rPr>
                <w:rFonts w:ascii="Garamond" w:hAnsi="Garamond" w:cs="TimesNewRomanPS-BoldMT"/>
                <w:bCs/>
              </w:rPr>
            </w:pPr>
            <w:r w:rsidRPr="00FC0016">
              <w:rPr>
                <w:rFonts w:ascii="Garamond" w:hAnsi="Garamond" w:cs="TimesNewRomanPS-BoldMT"/>
                <w:bCs/>
              </w:rPr>
              <w:t>Stanowisko</w:t>
            </w:r>
            <w:r w:rsidR="00FA19D0" w:rsidRPr="00FC0016">
              <w:rPr>
                <w:rFonts w:ascii="Garamond" w:hAnsi="Garamond" w:cs="TimesNewRomanPS-BoldMT"/>
                <w:bCs/>
              </w:rPr>
              <w:t xml:space="preserve"> i czas zatrud</w:t>
            </w:r>
            <w:r w:rsidR="0087174D" w:rsidRPr="00FC0016">
              <w:rPr>
                <w:rFonts w:ascii="Garamond" w:hAnsi="Garamond" w:cs="TimesNewRomanPS-BoldMT"/>
                <w:bCs/>
              </w:rPr>
              <w:t>nie</w:t>
            </w:r>
            <w:r w:rsidR="00FA19D0" w:rsidRPr="00FC0016">
              <w:rPr>
                <w:rFonts w:ascii="Garamond" w:hAnsi="Garamond" w:cs="TimesNewRomanPS-BoldMT"/>
                <w:bCs/>
              </w:rPr>
              <w:t>nia na stanowisku</w:t>
            </w:r>
          </w:p>
          <w:p w14:paraId="1FF24C21" w14:textId="77777777" w:rsidR="00FA19D0" w:rsidRPr="00FC0016" w:rsidRDefault="00FA19D0" w:rsidP="00FA19D0">
            <w:pPr>
              <w:spacing w:after="0" w:line="240" w:lineRule="auto"/>
              <w:rPr>
                <w:rFonts w:ascii="Garamond" w:hAnsi="Garamond" w:cs="TimesNewRomanPS-BoldMT"/>
                <w:bCs/>
              </w:rPr>
            </w:pPr>
            <w:r w:rsidRPr="00FC0016">
              <w:rPr>
                <w:rFonts w:ascii="Garamond" w:hAnsi="Garamond" w:cs="TimesNewRomanPS-BoldMT"/>
                <w:bCs/>
              </w:rPr>
              <w:t>w ocenianym okresie</w:t>
            </w:r>
            <w:r w:rsidR="003F40CA" w:rsidRPr="00FC0016">
              <w:rPr>
                <w:rFonts w:ascii="Garamond" w:hAnsi="Garamond" w:cs="TimesNewRomanPS-BoldMT"/>
                <w:bCs/>
              </w:rPr>
              <w:t>:</w:t>
            </w:r>
          </w:p>
          <w:p w14:paraId="2D5F40CB" w14:textId="77777777" w:rsidR="00BE644D" w:rsidRDefault="00FA19D0" w:rsidP="00FA19D0">
            <w:pPr>
              <w:spacing w:before="120" w:after="0" w:line="240" w:lineRule="auto"/>
              <w:ind w:right="-249"/>
              <w:rPr>
                <w:rFonts w:ascii="Garamond" w:hAnsi="Garamond" w:cs="TimesNewRomanPSMT"/>
                <w:sz w:val="14"/>
                <w:szCs w:val="14"/>
              </w:rPr>
            </w:pPr>
            <w:r w:rsidRPr="00FC0016">
              <w:rPr>
                <w:rFonts w:ascii="Garamond" w:hAnsi="Garamond" w:cs="TimesNewRomanPSMT"/>
              </w:rPr>
              <w:t>……………………………………………………………</w:t>
            </w:r>
          </w:p>
          <w:p w14:paraId="3A456511" w14:textId="77777777" w:rsidR="00FE71F1" w:rsidRPr="00FC0016" w:rsidRDefault="00FA19D0" w:rsidP="00FA19D0">
            <w:pPr>
              <w:spacing w:before="120" w:after="0" w:line="240" w:lineRule="auto"/>
              <w:ind w:right="-249"/>
              <w:rPr>
                <w:rFonts w:ascii="Garamond" w:hAnsi="Garamond" w:cs="TimesNewRomanPSMT"/>
              </w:rPr>
            </w:pPr>
            <w:r w:rsidRPr="00FC0016">
              <w:rPr>
                <w:rFonts w:ascii="Garamond" w:hAnsi="Garamond" w:cs="TimesNewRomanPSMT"/>
              </w:rPr>
              <w:t>…….</w:t>
            </w:r>
            <w:r w:rsidR="00BE644D">
              <w:rPr>
                <w:rFonts w:ascii="Garamond" w:hAnsi="Garamond" w:cs="TimesNewRomanPSMT"/>
              </w:rPr>
              <w:t>……………………………………………………</w:t>
            </w:r>
          </w:p>
          <w:p w14:paraId="1343154B" w14:textId="77777777" w:rsidR="00FA19D0" w:rsidRPr="00BE644D" w:rsidRDefault="00FA19D0" w:rsidP="00FE71F1">
            <w:pPr>
              <w:spacing w:after="0" w:line="240" w:lineRule="auto"/>
              <w:ind w:right="-249"/>
              <w:rPr>
                <w:rFonts w:ascii="Garamond" w:hAnsi="Garamond" w:cs="TimesNewRomanPSMT"/>
                <w:sz w:val="14"/>
                <w:szCs w:val="14"/>
              </w:rPr>
            </w:pPr>
          </w:p>
          <w:p w14:paraId="0F94A91A" w14:textId="51011A9A" w:rsidR="003F40CA" w:rsidRPr="00FC0016" w:rsidRDefault="003F40CA" w:rsidP="00BE644D">
            <w:pPr>
              <w:spacing w:after="0" w:line="240" w:lineRule="auto"/>
              <w:ind w:right="-249"/>
              <w:rPr>
                <w:rFonts w:ascii="Garamond" w:hAnsi="Garamond" w:cs="TimesNewRomanPS-BoldMT"/>
                <w:bCs/>
              </w:rPr>
            </w:pPr>
          </w:p>
        </w:tc>
      </w:tr>
      <w:tr w:rsidR="00BE644D" w:rsidRPr="00FC0016" w14:paraId="3C33BFD8" w14:textId="77777777" w:rsidTr="00BE644D">
        <w:tc>
          <w:tcPr>
            <w:tcW w:w="4957" w:type="dxa"/>
          </w:tcPr>
          <w:p w14:paraId="7CE89A03" w14:textId="77777777" w:rsidR="00D22F89" w:rsidRPr="00FC0016" w:rsidRDefault="00D22F89" w:rsidP="00D22F89">
            <w:pPr>
              <w:spacing w:after="0" w:line="240" w:lineRule="auto"/>
              <w:rPr>
                <w:rFonts w:ascii="Garamond" w:hAnsi="Garamond" w:cs="TimesNewRomanPSMT"/>
              </w:rPr>
            </w:pPr>
            <w:r w:rsidRPr="00FC0016">
              <w:rPr>
                <w:rFonts w:ascii="Garamond" w:hAnsi="Garamond" w:cs="TimesNewRomanPSMT"/>
              </w:rPr>
              <w:t>Wydział</w:t>
            </w:r>
            <w:r w:rsidR="00F242CC" w:rsidRPr="00FC0016">
              <w:rPr>
                <w:rFonts w:ascii="Garamond" w:hAnsi="Garamond" w:cs="TimesNewRomanPSMT"/>
              </w:rPr>
              <w:t>,</w:t>
            </w:r>
          </w:p>
          <w:p w14:paraId="02695B7B" w14:textId="77777777" w:rsidR="00D22F89" w:rsidRPr="00FC0016" w:rsidRDefault="00513ADB" w:rsidP="00D22F89">
            <w:pPr>
              <w:spacing w:after="0" w:line="240" w:lineRule="auto"/>
              <w:rPr>
                <w:rFonts w:ascii="Garamond" w:hAnsi="Garamond" w:cs="TimesNewRomanPSMT"/>
              </w:rPr>
            </w:pPr>
            <w:r w:rsidRPr="00FC0016">
              <w:rPr>
                <w:rFonts w:ascii="Garamond" w:hAnsi="Garamond" w:cs="TimesNewRomanPSMT"/>
              </w:rPr>
              <w:t>j</w:t>
            </w:r>
            <w:r w:rsidR="00D22F89" w:rsidRPr="00FC0016">
              <w:rPr>
                <w:rFonts w:ascii="Garamond" w:hAnsi="Garamond" w:cs="TimesNewRomanPSMT"/>
              </w:rPr>
              <w:t>ednostka organizacyjna:</w:t>
            </w:r>
          </w:p>
          <w:p w14:paraId="1EE730DD" w14:textId="77777777" w:rsidR="00BE644D" w:rsidRDefault="00D22F89" w:rsidP="00D22F89">
            <w:pPr>
              <w:spacing w:before="120" w:after="120" w:line="240" w:lineRule="auto"/>
              <w:rPr>
                <w:rFonts w:ascii="Garamond" w:hAnsi="Garamond" w:cs="TimesNewRomanPSMT"/>
                <w:sz w:val="14"/>
                <w:szCs w:val="14"/>
              </w:rPr>
            </w:pPr>
            <w:r w:rsidRPr="00FC0016">
              <w:rPr>
                <w:rFonts w:ascii="Garamond" w:hAnsi="Garamond" w:cs="TimesNewRomanPSMT"/>
              </w:rPr>
              <w:t>………………………………………………………</w:t>
            </w:r>
          </w:p>
          <w:p w14:paraId="264A4417" w14:textId="77777777" w:rsidR="00D22F89" w:rsidRPr="00FC0016" w:rsidRDefault="00D22F89" w:rsidP="00D22F89">
            <w:pPr>
              <w:spacing w:before="120" w:after="120" w:line="240" w:lineRule="auto"/>
              <w:rPr>
                <w:rFonts w:ascii="Garamond" w:hAnsi="Garamond" w:cs="TimesNewRomanPSMT"/>
              </w:rPr>
            </w:pPr>
            <w:r w:rsidRPr="00FC0016">
              <w:rPr>
                <w:rFonts w:ascii="Garamond" w:hAnsi="Garamond" w:cs="TimesNewRomanPSMT"/>
              </w:rPr>
              <w:t>………</w:t>
            </w:r>
            <w:r w:rsidR="00FA19D0" w:rsidRPr="00FC0016">
              <w:rPr>
                <w:rFonts w:ascii="Garamond" w:hAnsi="Garamond" w:cs="TimesNewRomanPSMT"/>
              </w:rPr>
              <w:t>………</w:t>
            </w:r>
            <w:r w:rsidR="00BE644D">
              <w:rPr>
                <w:rFonts w:ascii="Garamond" w:hAnsi="Garamond" w:cs="TimesNewRomanPSMT"/>
              </w:rPr>
              <w:t>………………………………………</w:t>
            </w:r>
          </w:p>
          <w:p w14:paraId="0A22DA82" w14:textId="7FC522D3" w:rsidR="00D22F89" w:rsidRPr="00FC0016" w:rsidRDefault="00D22F89" w:rsidP="00BE644D">
            <w:pPr>
              <w:spacing w:after="0" w:line="240" w:lineRule="auto"/>
              <w:rPr>
                <w:rFonts w:ascii="Garamond" w:hAnsi="Garamond" w:cs="TimesNewRomanPSMT"/>
              </w:rPr>
            </w:pPr>
          </w:p>
        </w:tc>
        <w:tc>
          <w:tcPr>
            <w:tcW w:w="5103" w:type="dxa"/>
          </w:tcPr>
          <w:p w14:paraId="762570E2" w14:textId="77777777" w:rsidR="00D22F89" w:rsidRPr="00FC0016" w:rsidRDefault="003F40CA" w:rsidP="006D7856">
            <w:pPr>
              <w:spacing w:after="0" w:line="240" w:lineRule="auto"/>
              <w:rPr>
                <w:rFonts w:ascii="Garamond" w:hAnsi="Garamond" w:cs="TimesNewRomanPSMT"/>
              </w:rPr>
            </w:pPr>
            <w:r w:rsidRPr="00FC0016">
              <w:rPr>
                <w:rFonts w:ascii="Garamond" w:hAnsi="Garamond" w:cs="TimesNewRomanPSMT"/>
              </w:rPr>
              <w:t>Zadeklarowane dyscypliny naukowe</w:t>
            </w:r>
            <w:r w:rsidR="001B3AAF" w:rsidRPr="00FC0016">
              <w:rPr>
                <w:rFonts w:ascii="Garamond" w:hAnsi="Garamond" w:cs="TimesNewRomanPSMT"/>
              </w:rPr>
              <w:t xml:space="preserve"> </w:t>
            </w:r>
          </w:p>
          <w:p w14:paraId="15688F22" w14:textId="77777777" w:rsidR="001B3AAF" w:rsidRPr="00FC0016" w:rsidRDefault="003F40CA" w:rsidP="006D7856">
            <w:pPr>
              <w:spacing w:after="0" w:line="240" w:lineRule="auto"/>
              <w:rPr>
                <w:rFonts w:ascii="Garamond" w:hAnsi="Garamond" w:cs="TimesNewRomanPSMT"/>
              </w:rPr>
            </w:pPr>
            <w:r w:rsidRPr="00FC0016">
              <w:rPr>
                <w:rFonts w:ascii="Garamond" w:hAnsi="Garamond" w:cs="TimesNewRomanPSMT"/>
              </w:rPr>
              <w:t>w procentach</w:t>
            </w:r>
            <w:r w:rsidR="00874E32" w:rsidRPr="00FC0016">
              <w:rPr>
                <w:rFonts w:ascii="Garamond" w:hAnsi="Garamond" w:cs="TimesNewRomanPSMT"/>
              </w:rPr>
              <w:t>:</w:t>
            </w:r>
          </w:p>
          <w:p w14:paraId="6747B6BC" w14:textId="77777777" w:rsidR="00BE644D" w:rsidRDefault="003F40CA" w:rsidP="00D22F89">
            <w:pPr>
              <w:spacing w:before="120" w:after="120" w:line="240" w:lineRule="auto"/>
              <w:rPr>
                <w:rFonts w:ascii="Garamond" w:hAnsi="Garamond" w:cs="TimesNewRomanPSMT"/>
                <w:sz w:val="14"/>
                <w:szCs w:val="14"/>
              </w:rPr>
            </w:pPr>
            <w:r w:rsidRPr="00FC0016">
              <w:rPr>
                <w:rFonts w:ascii="Garamond" w:hAnsi="Garamond" w:cs="TimesNewRomanPSMT"/>
              </w:rPr>
              <w:t>…………………………………………………………</w:t>
            </w:r>
          </w:p>
          <w:p w14:paraId="63833922" w14:textId="1D69C8B3" w:rsidR="00E65F4F" w:rsidRPr="00FC0016" w:rsidRDefault="003F40CA" w:rsidP="008C5BB5">
            <w:pPr>
              <w:spacing w:before="120" w:after="120" w:line="240" w:lineRule="auto"/>
              <w:rPr>
                <w:rFonts w:ascii="Garamond" w:hAnsi="Garamond" w:cs="TimesNewRomanPSMT"/>
              </w:rPr>
            </w:pPr>
            <w:r w:rsidRPr="00FC0016">
              <w:rPr>
                <w:rFonts w:ascii="Garamond" w:hAnsi="Garamond" w:cs="TimesNewRomanPSMT"/>
              </w:rPr>
              <w:t>……</w:t>
            </w:r>
            <w:r w:rsidR="00FA19D0" w:rsidRPr="00FC0016">
              <w:rPr>
                <w:rFonts w:ascii="Garamond" w:hAnsi="Garamond" w:cs="TimesNewRomanPSMT"/>
              </w:rPr>
              <w:t>………</w:t>
            </w:r>
            <w:r w:rsidR="00BE644D">
              <w:rPr>
                <w:rFonts w:ascii="Garamond" w:hAnsi="Garamond" w:cs="TimesNewRomanPSMT"/>
              </w:rPr>
              <w:t>……………………………………………</w:t>
            </w:r>
          </w:p>
        </w:tc>
      </w:tr>
      <w:tr w:rsidR="00BE644D" w:rsidRPr="00FC0016" w14:paraId="27AFB597" w14:textId="77777777" w:rsidTr="00BE644D">
        <w:tc>
          <w:tcPr>
            <w:tcW w:w="4957" w:type="dxa"/>
          </w:tcPr>
          <w:p w14:paraId="285389ED" w14:textId="77777777" w:rsidR="00FA19D0" w:rsidRPr="00FC0016" w:rsidRDefault="003F40CA" w:rsidP="005B31CA">
            <w:pPr>
              <w:spacing w:after="0" w:line="240" w:lineRule="auto"/>
              <w:rPr>
                <w:rFonts w:ascii="Garamond" w:hAnsi="Garamond" w:cs="TimesNewRomanPS-BoldMT"/>
                <w:bCs/>
              </w:rPr>
            </w:pPr>
            <w:r w:rsidRPr="00FC0016">
              <w:rPr>
                <w:rFonts w:ascii="Garamond" w:hAnsi="Garamond" w:cs="TimesNewRomanPS-BoldMT"/>
                <w:bCs/>
              </w:rPr>
              <w:t xml:space="preserve">Minimalny próg </w:t>
            </w:r>
            <w:r w:rsidR="00FA19D0" w:rsidRPr="00FC0016">
              <w:rPr>
                <w:rFonts w:ascii="Garamond" w:hAnsi="Garamond" w:cs="TimesNewRomanPS-BoldMT"/>
                <w:bCs/>
              </w:rPr>
              <w:t>punktowy za działalność naukową:</w:t>
            </w:r>
          </w:p>
          <w:p w14:paraId="27DF1560" w14:textId="77777777" w:rsidR="003F40CA" w:rsidRPr="00FC0016" w:rsidRDefault="003F40CA" w:rsidP="005B31CA">
            <w:pPr>
              <w:spacing w:after="0" w:line="240" w:lineRule="auto"/>
              <w:rPr>
                <w:rFonts w:ascii="Garamond" w:hAnsi="Garamond" w:cs="TimesNewRomanPS-BoldMT"/>
                <w:bCs/>
              </w:rPr>
            </w:pPr>
            <w:r w:rsidRPr="00FC0016">
              <w:rPr>
                <w:rFonts w:ascii="Garamond" w:hAnsi="Garamond" w:cs="TimesNewRomanPS-BoldMT"/>
                <w:bCs/>
              </w:rPr>
              <w:t>………………………………………………………………………</w:t>
            </w:r>
            <w:r w:rsidR="00BE644D">
              <w:rPr>
                <w:rFonts w:ascii="Garamond" w:hAnsi="Garamond" w:cs="TimesNewRomanPS-BoldMT"/>
                <w:bCs/>
              </w:rPr>
              <w:t>………………………………………</w:t>
            </w:r>
          </w:p>
        </w:tc>
        <w:tc>
          <w:tcPr>
            <w:tcW w:w="5103" w:type="dxa"/>
          </w:tcPr>
          <w:p w14:paraId="3443DA45" w14:textId="77777777" w:rsidR="0087174D" w:rsidRPr="00FC0016" w:rsidRDefault="003F40CA" w:rsidP="005B31CA">
            <w:pPr>
              <w:spacing w:after="0" w:line="240" w:lineRule="auto"/>
              <w:rPr>
                <w:rFonts w:ascii="Garamond" w:hAnsi="Garamond" w:cs="TimesNewRomanPS-BoldMT"/>
                <w:bCs/>
              </w:rPr>
            </w:pPr>
            <w:r w:rsidRPr="00FC0016">
              <w:rPr>
                <w:rFonts w:ascii="Garamond" w:hAnsi="Garamond" w:cs="TimesNewRomanPS-BoldMT"/>
                <w:bCs/>
              </w:rPr>
              <w:t>Minimalny próg punktowy za działalność dydaktyczną</w:t>
            </w:r>
            <w:r w:rsidR="00874E32" w:rsidRPr="00FC0016">
              <w:rPr>
                <w:rFonts w:ascii="Garamond" w:hAnsi="Garamond" w:cs="TimesNewRomanPS-BoldMT"/>
                <w:bCs/>
              </w:rPr>
              <w:t>:</w:t>
            </w:r>
          </w:p>
          <w:p w14:paraId="2A194D1A" w14:textId="77777777" w:rsidR="003F40CA" w:rsidRPr="00FC0016" w:rsidRDefault="003F40CA" w:rsidP="005B31CA">
            <w:pPr>
              <w:spacing w:after="0" w:line="240" w:lineRule="auto"/>
              <w:rPr>
                <w:rFonts w:ascii="Garamond" w:hAnsi="Garamond" w:cs="TimesNewRomanPS-BoldMT"/>
                <w:bCs/>
              </w:rPr>
            </w:pPr>
            <w:r w:rsidRPr="00FC0016">
              <w:rPr>
                <w:rFonts w:ascii="Garamond" w:hAnsi="Garamond" w:cs="TimesNewRomanPS-BoldMT"/>
                <w:bCs/>
              </w:rPr>
              <w:t>………………………………………………………………</w:t>
            </w:r>
            <w:r w:rsidR="001B3AAF" w:rsidRPr="00FC0016">
              <w:rPr>
                <w:rFonts w:ascii="Garamond" w:hAnsi="Garamond" w:cs="TimesNewRomanPS-BoldMT"/>
                <w:bCs/>
              </w:rPr>
              <w:t>…………</w:t>
            </w:r>
            <w:r w:rsidR="00BE644D">
              <w:rPr>
                <w:rFonts w:ascii="Garamond" w:hAnsi="Garamond" w:cs="TimesNewRomanPS-BoldMT"/>
                <w:bCs/>
              </w:rPr>
              <w:t>…………………………………………</w:t>
            </w:r>
          </w:p>
        </w:tc>
      </w:tr>
    </w:tbl>
    <w:p w14:paraId="1AD61EDA" w14:textId="77777777" w:rsidR="003F40CA" w:rsidRPr="00FC0016" w:rsidRDefault="003F40CA" w:rsidP="00B95BF0">
      <w:pPr>
        <w:spacing w:after="0"/>
        <w:rPr>
          <w:rFonts w:ascii="Garamond" w:hAnsi="Garamond" w:cs="TimesNewRomanPS-BoldMT"/>
          <w:b/>
          <w:bCs/>
        </w:rPr>
      </w:pPr>
    </w:p>
    <w:p w14:paraId="236A3F21" w14:textId="4DFC65F6" w:rsidR="003F40CA" w:rsidRDefault="003F40CA" w:rsidP="00B95BF0">
      <w:pPr>
        <w:spacing w:after="0"/>
        <w:jc w:val="center"/>
        <w:rPr>
          <w:rFonts w:ascii="Garamond" w:hAnsi="Garamond"/>
          <w:b/>
        </w:rPr>
      </w:pPr>
      <w:r w:rsidRPr="00FC0016">
        <w:rPr>
          <w:rFonts w:ascii="Garamond" w:hAnsi="Garamond"/>
          <w:b/>
        </w:rPr>
        <w:t>WYNIKI OCENY OKRESOWEJ</w:t>
      </w:r>
    </w:p>
    <w:p w14:paraId="66E073D2" w14:textId="5874D971" w:rsidR="003D437F" w:rsidRPr="00FC0016" w:rsidRDefault="003D437F" w:rsidP="00B95BF0">
      <w:pPr>
        <w:spacing w:after="0"/>
        <w:jc w:val="center"/>
        <w:rPr>
          <w:rFonts w:ascii="Garamond" w:hAnsi="Garamond"/>
          <w:b/>
        </w:rPr>
      </w:pPr>
      <w:r w:rsidRPr="00FC0016">
        <w:rPr>
          <w:rFonts w:ascii="Garamond" w:hAnsi="Garamond"/>
        </w:rPr>
        <w:t xml:space="preserve">(wypełnia </w:t>
      </w:r>
      <w:r>
        <w:rPr>
          <w:rFonts w:ascii="Garamond" w:hAnsi="Garamond"/>
        </w:rPr>
        <w:t>właściwa komisja ds. oceny</w:t>
      </w:r>
      <w:r w:rsidRPr="00FC0016">
        <w:rPr>
          <w:rFonts w:ascii="Garamond" w:hAnsi="Garamond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1134"/>
        <w:gridCol w:w="3544"/>
      </w:tblGrid>
      <w:tr w:rsidR="003F40CA" w:rsidRPr="00FC0016" w14:paraId="6CB951D0" w14:textId="77777777" w:rsidTr="00FC0016">
        <w:trPr>
          <w:trHeight w:val="454"/>
        </w:trPr>
        <w:tc>
          <w:tcPr>
            <w:tcW w:w="5382" w:type="dxa"/>
            <w:vAlign w:val="center"/>
          </w:tcPr>
          <w:p w14:paraId="3E0495BA" w14:textId="77777777" w:rsidR="003F40CA" w:rsidRPr="00FC0016" w:rsidRDefault="003F40CA" w:rsidP="002D5841">
            <w:pPr>
              <w:spacing w:after="0" w:line="360" w:lineRule="auto"/>
              <w:rPr>
                <w:rFonts w:ascii="Garamond" w:hAnsi="Garamond"/>
                <w:b/>
              </w:rPr>
            </w:pPr>
            <w:r w:rsidRPr="00FC0016">
              <w:rPr>
                <w:rFonts w:ascii="Garamond" w:hAnsi="Garamond"/>
                <w:b/>
              </w:rPr>
              <w:t>Działalność</w:t>
            </w:r>
          </w:p>
        </w:tc>
        <w:tc>
          <w:tcPr>
            <w:tcW w:w="1134" w:type="dxa"/>
            <w:vAlign w:val="center"/>
          </w:tcPr>
          <w:p w14:paraId="50F0D803" w14:textId="77777777" w:rsidR="003F40CA" w:rsidRPr="00FC0016" w:rsidRDefault="003F40CA" w:rsidP="00DD139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FC0016">
              <w:rPr>
                <w:rFonts w:ascii="Garamond" w:hAnsi="Garamond"/>
                <w:b/>
              </w:rPr>
              <w:t>Liczba p</w:t>
            </w:r>
            <w:r w:rsidR="00DD139D" w:rsidRPr="00FC0016">
              <w:rPr>
                <w:rFonts w:ascii="Garamond" w:hAnsi="Garamond"/>
                <w:b/>
              </w:rPr>
              <w:t>un</w:t>
            </w:r>
            <w:r w:rsidRPr="00FC0016">
              <w:rPr>
                <w:rFonts w:ascii="Garamond" w:hAnsi="Garamond"/>
                <w:b/>
              </w:rPr>
              <w:t>kt</w:t>
            </w:r>
            <w:r w:rsidR="00DD139D" w:rsidRPr="00FC0016">
              <w:rPr>
                <w:rFonts w:ascii="Garamond" w:hAnsi="Garamond"/>
                <w:b/>
              </w:rPr>
              <w:t>ów</w:t>
            </w:r>
          </w:p>
        </w:tc>
        <w:tc>
          <w:tcPr>
            <w:tcW w:w="3544" w:type="dxa"/>
            <w:vAlign w:val="center"/>
          </w:tcPr>
          <w:p w14:paraId="429BC3F4" w14:textId="77777777" w:rsidR="003F40CA" w:rsidRPr="00FC0016" w:rsidRDefault="003F40CA" w:rsidP="006516BD">
            <w:pPr>
              <w:spacing w:after="120" w:line="240" w:lineRule="auto"/>
              <w:jc w:val="center"/>
              <w:rPr>
                <w:rFonts w:ascii="Garamond" w:hAnsi="Garamond"/>
                <w:b/>
              </w:rPr>
            </w:pPr>
            <w:r w:rsidRPr="00FC0016">
              <w:rPr>
                <w:rFonts w:ascii="Garamond" w:hAnsi="Garamond"/>
                <w:b/>
              </w:rPr>
              <w:t>Ocena (Pozytywna/Negatywna)</w:t>
            </w:r>
          </w:p>
        </w:tc>
      </w:tr>
      <w:tr w:rsidR="003F40CA" w:rsidRPr="00FC0016" w14:paraId="06C2A790" w14:textId="77777777" w:rsidTr="00FC0016">
        <w:tc>
          <w:tcPr>
            <w:tcW w:w="5382" w:type="dxa"/>
            <w:vAlign w:val="center"/>
          </w:tcPr>
          <w:p w14:paraId="1C84812A" w14:textId="77777777" w:rsidR="003F40CA" w:rsidRPr="00FC0016" w:rsidRDefault="003F40CA" w:rsidP="002D5841">
            <w:pPr>
              <w:spacing w:after="0" w:line="360" w:lineRule="auto"/>
              <w:rPr>
                <w:rFonts w:ascii="Garamond" w:hAnsi="Garamond"/>
              </w:rPr>
            </w:pPr>
            <w:r w:rsidRPr="00FC0016">
              <w:rPr>
                <w:rFonts w:ascii="Garamond" w:hAnsi="Garamond"/>
              </w:rPr>
              <w:t>Naukowa</w:t>
            </w:r>
          </w:p>
        </w:tc>
        <w:tc>
          <w:tcPr>
            <w:tcW w:w="1134" w:type="dxa"/>
          </w:tcPr>
          <w:p w14:paraId="225BF19D" w14:textId="77777777" w:rsidR="003F40CA" w:rsidRPr="00FC0016" w:rsidRDefault="003F40CA" w:rsidP="002D5841">
            <w:pPr>
              <w:spacing w:after="0" w:line="360" w:lineRule="auto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3C50E735" w14:textId="77777777" w:rsidR="003F40CA" w:rsidRPr="00FC0016" w:rsidRDefault="003F40CA" w:rsidP="002D5841">
            <w:pPr>
              <w:spacing w:after="0" w:line="480" w:lineRule="auto"/>
              <w:rPr>
                <w:rFonts w:ascii="Garamond" w:hAnsi="Garamond"/>
              </w:rPr>
            </w:pPr>
          </w:p>
        </w:tc>
      </w:tr>
      <w:tr w:rsidR="003F40CA" w:rsidRPr="00FC0016" w14:paraId="05AE4A95" w14:textId="77777777" w:rsidTr="00FC0016">
        <w:tc>
          <w:tcPr>
            <w:tcW w:w="5382" w:type="dxa"/>
            <w:vAlign w:val="center"/>
          </w:tcPr>
          <w:p w14:paraId="74A2E17A" w14:textId="77777777" w:rsidR="003F40CA" w:rsidRPr="00FC0016" w:rsidRDefault="003F40CA" w:rsidP="00D808CF">
            <w:pPr>
              <w:spacing w:after="0" w:line="360" w:lineRule="auto"/>
              <w:rPr>
                <w:rFonts w:ascii="Garamond" w:hAnsi="Garamond"/>
              </w:rPr>
            </w:pPr>
            <w:r w:rsidRPr="00FC0016">
              <w:rPr>
                <w:rFonts w:ascii="Garamond" w:hAnsi="Garamond"/>
              </w:rPr>
              <w:t>Dydaktyczna</w:t>
            </w:r>
          </w:p>
        </w:tc>
        <w:tc>
          <w:tcPr>
            <w:tcW w:w="1134" w:type="dxa"/>
          </w:tcPr>
          <w:p w14:paraId="27B0FEEE" w14:textId="77777777" w:rsidR="003F40CA" w:rsidRPr="00FC0016" w:rsidRDefault="003F40CA" w:rsidP="002D5841">
            <w:pPr>
              <w:spacing w:after="0" w:line="360" w:lineRule="auto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4C30C2CF" w14:textId="77777777" w:rsidR="003F40CA" w:rsidRPr="00FC0016" w:rsidRDefault="003F40CA" w:rsidP="002D5841">
            <w:pPr>
              <w:spacing w:after="0" w:line="480" w:lineRule="auto"/>
              <w:rPr>
                <w:rFonts w:ascii="Garamond" w:hAnsi="Garamond"/>
              </w:rPr>
            </w:pPr>
          </w:p>
        </w:tc>
      </w:tr>
      <w:tr w:rsidR="003F40CA" w:rsidRPr="00FC0016" w14:paraId="007BA7A7" w14:textId="77777777" w:rsidTr="00FC0016">
        <w:tc>
          <w:tcPr>
            <w:tcW w:w="5382" w:type="dxa"/>
            <w:vAlign w:val="center"/>
          </w:tcPr>
          <w:p w14:paraId="0A6FDF45" w14:textId="77777777" w:rsidR="003F40CA" w:rsidRPr="00FC0016" w:rsidRDefault="003F40CA" w:rsidP="002D5841">
            <w:pPr>
              <w:spacing w:after="0" w:line="360" w:lineRule="auto"/>
              <w:rPr>
                <w:rFonts w:ascii="Garamond" w:hAnsi="Garamond"/>
              </w:rPr>
            </w:pPr>
            <w:r w:rsidRPr="00FC0016">
              <w:rPr>
                <w:rFonts w:ascii="Garamond" w:hAnsi="Garamond"/>
              </w:rPr>
              <w:t>Organizacyjna</w:t>
            </w:r>
            <w:r w:rsidR="00F767E8" w:rsidRPr="00FC0016">
              <w:rPr>
                <w:rFonts w:ascii="Garamond" w:hAnsi="Garamond"/>
              </w:rPr>
              <w:t xml:space="preserve"> i podnoszenie kompetencji zawodowych</w:t>
            </w:r>
          </w:p>
        </w:tc>
        <w:tc>
          <w:tcPr>
            <w:tcW w:w="1134" w:type="dxa"/>
            <w:vAlign w:val="center"/>
          </w:tcPr>
          <w:p w14:paraId="00D502D5" w14:textId="103979AF" w:rsidR="003F40CA" w:rsidRPr="00FC0016" w:rsidRDefault="003F40CA" w:rsidP="002D5841">
            <w:pPr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06DA51AA" w14:textId="77777777" w:rsidR="003F40CA" w:rsidRPr="00FC0016" w:rsidRDefault="003F40CA" w:rsidP="002D5841">
            <w:pPr>
              <w:spacing w:after="0" w:line="480" w:lineRule="auto"/>
              <w:rPr>
                <w:rFonts w:ascii="Garamond" w:hAnsi="Garamond"/>
              </w:rPr>
            </w:pPr>
          </w:p>
        </w:tc>
      </w:tr>
    </w:tbl>
    <w:p w14:paraId="22DB55D3" w14:textId="77777777" w:rsidR="003F40CA" w:rsidRPr="00FC0016" w:rsidRDefault="003F40CA" w:rsidP="00B95BF0">
      <w:pPr>
        <w:spacing w:before="120" w:after="120"/>
        <w:rPr>
          <w:rFonts w:ascii="Garamond" w:hAnsi="Garamond"/>
        </w:rPr>
      </w:pPr>
    </w:p>
    <w:p w14:paraId="53783890" w14:textId="39E6BD25" w:rsidR="003F40CA" w:rsidRPr="00FC0016" w:rsidRDefault="003F40CA" w:rsidP="00B95BF0">
      <w:pPr>
        <w:spacing w:before="120" w:after="120"/>
        <w:rPr>
          <w:rFonts w:ascii="Garamond" w:hAnsi="Garamond"/>
        </w:rPr>
      </w:pPr>
      <w:r w:rsidRPr="00FC0016">
        <w:rPr>
          <w:rFonts w:ascii="Garamond" w:hAnsi="Garamond"/>
          <w:b/>
        </w:rPr>
        <w:t>Ocena końcowa (</w:t>
      </w:r>
      <w:r w:rsidR="008C5BB5">
        <w:rPr>
          <w:rFonts w:ascii="Garamond" w:hAnsi="Garamond"/>
          <w:b/>
        </w:rPr>
        <w:t>p</w:t>
      </w:r>
      <w:r w:rsidRPr="00FC0016">
        <w:rPr>
          <w:rFonts w:ascii="Garamond" w:hAnsi="Garamond"/>
          <w:b/>
        </w:rPr>
        <w:t>ozytywna/</w:t>
      </w:r>
      <w:r w:rsidR="008C5BB5">
        <w:rPr>
          <w:rFonts w:ascii="Garamond" w:hAnsi="Garamond"/>
          <w:b/>
        </w:rPr>
        <w:t>ne</w:t>
      </w:r>
      <w:r w:rsidRPr="00FC0016">
        <w:rPr>
          <w:rFonts w:ascii="Garamond" w:hAnsi="Garamond"/>
          <w:b/>
        </w:rPr>
        <w:t xml:space="preserve">gatywna): </w:t>
      </w:r>
      <w:r w:rsidRPr="00FC0016">
        <w:rPr>
          <w:rFonts w:ascii="Garamond" w:hAnsi="Garamond"/>
        </w:rPr>
        <w:t>…………………………………………</w:t>
      </w:r>
      <w:r w:rsidR="00FC0016" w:rsidRPr="00FC0016">
        <w:rPr>
          <w:rFonts w:ascii="Garamond" w:hAnsi="Garamond"/>
        </w:rPr>
        <w:t>…………………………</w:t>
      </w:r>
      <w:r w:rsidR="00FC0016">
        <w:rPr>
          <w:rFonts w:ascii="Garamond" w:hAnsi="Garamond"/>
        </w:rPr>
        <w:t>…</w:t>
      </w:r>
    </w:p>
    <w:p w14:paraId="461EBCC9" w14:textId="77777777" w:rsidR="002910DE" w:rsidRPr="00FC0016" w:rsidRDefault="002910DE" w:rsidP="002910DE">
      <w:pPr>
        <w:spacing w:after="0" w:line="240" w:lineRule="auto"/>
        <w:rPr>
          <w:rFonts w:ascii="Garamond" w:hAnsi="Garamond"/>
        </w:rPr>
      </w:pPr>
    </w:p>
    <w:p w14:paraId="243D4802" w14:textId="77777777" w:rsidR="003F40CA" w:rsidRPr="00FC0016" w:rsidRDefault="003F40CA" w:rsidP="002910DE">
      <w:pPr>
        <w:spacing w:after="0" w:line="240" w:lineRule="auto"/>
        <w:rPr>
          <w:rFonts w:ascii="Garamond" w:hAnsi="Garamond"/>
        </w:rPr>
      </w:pPr>
      <w:r w:rsidRPr="00FC0016">
        <w:rPr>
          <w:rFonts w:ascii="Garamond" w:hAnsi="Garamond"/>
        </w:rPr>
        <w:t>Podpisy oceniających:</w:t>
      </w:r>
      <w:r w:rsidRPr="00FC0016">
        <w:rPr>
          <w:rFonts w:ascii="Garamond" w:hAnsi="Garamond"/>
        </w:rPr>
        <w:tab/>
      </w:r>
      <w:r w:rsidRPr="00FC0016">
        <w:rPr>
          <w:rFonts w:ascii="Garamond" w:hAnsi="Garamond"/>
        </w:rPr>
        <w:tab/>
      </w:r>
      <w:r w:rsidRPr="00FC0016">
        <w:rPr>
          <w:rFonts w:ascii="Garamond" w:hAnsi="Garamond"/>
        </w:rPr>
        <w:tab/>
      </w:r>
      <w:r w:rsidRPr="00FC0016">
        <w:rPr>
          <w:rFonts w:ascii="Garamond" w:hAnsi="Garamond"/>
        </w:rPr>
        <w:tab/>
      </w:r>
      <w:r w:rsidRPr="00FC0016">
        <w:rPr>
          <w:rFonts w:ascii="Garamond" w:hAnsi="Garamond"/>
        </w:rPr>
        <w:tab/>
      </w:r>
      <w:r w:rsidRPr="00FC0016">
        <w:rPr>
          <w:rFonts w:ascii="Garamond" w:hAnsi="Garamond"/>
        </w:rPr>
        <w:tab/>
      </w:r>
      <w:r w:rsidRPr="00FC0016">
        <w:rPr>
          <w:rFonts w:ascii="Garamond" w:hAnsi="Garamond"/>
        </w:rPr>
        <w:tab/>
        <w:t>Data: ………………………………</w:t>
      </w:r>
      <w:r w:rsidR="00F242CC" w:rsidRPr="00FC0016">
        <w:rPr>
          <w:rFonts w:ascii="Garamond" w:hAnsi="Garamond"/>
        </w:rPr>
        <w:t>…..</w:t>
      </w:r>
    </w:p>
    <w:p w14:paraId="5E003829" w14:textId="77777777" w:rsidR="003F40CA" w:rsidRPr="00FC0016" w:rsidRDefault="003F40CA" w:rsidP="002910DE">
      <w:pPr>
        <w:spacing w:before="120" w:after="0" w:line="360" w:lineRule="auto"/>
        <w:rPr>
          <w:rFonts w:ascii="Garamond" w:hAnsi="Garamond"/>
        </w:rPr>
      </w:pPr>
      <w:r w:rsidRPr="00FC0016">
        <w:rPr>
          <w:rFonts w:ascii="Garamond" w:hAnsi="Garamond"/>
        </w:rPr>
        <w:t>…………………………………</w:t>
      </w:r>
      <w:r w:rsidR="00FC0016" w:rsidRPr="00FC0016">
        <w:rPr>
          <w:rFonts w:ascii="Garamond" w:hAnsi="Garamond"/>
        </w:rPr>
        <w:t>…………………………………………</w:t>
      </w:r>
    </w:p>
    <w:p w14:paraId="49776904" w14:textId="77777777" w:rsidR="003F40CA" w:rsidRPr="00FC0016" w:rsidRDefault="003F40CA" w:rsidP="00B95BF0">
      <w:pPr>
        <w:spacing w:after="0" w:line="360" w:lineRule="auto"/>
        <w:rPr>
          <w:rFonts w:ascii="Garamond" w:hAnsi="Garamond"/>
        </w:rPr>
      </w:pPr>
      <w:r w:rsidRPr="00FC0016">
        <w:rPr>
          <w:rFonts w:ascii="Garamond" w:hAnsi="Garamond"/>
        </w:rPr>
        <w:t>……………………………………………………………………………</w:t>
      </w:r>
    </w:p>
    <w:p w14:paraId="05049C6B" w14:textId="77777777" w:rsidR="003F40CA" w:rsidRPr="00FC0016" w:rsidRDefault="003F40CA" w:rsidP="00B95BF0">
      <w:pPr>
        <w:spacing w:after="0" w:line="360" w:lineRule="auto"/>
        <w:rPr>
          <w:rFonts w:ascii="Garamond" w:hAnsi="Garamond"/>
        </w:rPr>
      </w:pPr>
      <w:r w:rsidRPr="00FC0016">
        <w:rPr>
          <w:rFonts w:ascii="Garamond" w:hAnsi="Garamond"/>
        </w:rPr>
        <w:t>…………………………………………………………….………………</w:t>
      </w:r>
    </w:p>
    <w:p w14:paraId="1CF15FCF" w14:textId="77777777" w:rsidR="00330BB8" w:rsidRPr="00FC0016" w:rsidRDefault="003F40CA" w:rsidP="0057107A">
      <w:pPr>
        <w:spacing w:after="0" w:line="360" w:lineRule="auto"/>
        <w:rPr>
          <w:rFonts w:ascii="Garamond" w:hAnsi="Garamond"/>
        </w:rPr>
      </w:pPr>
      <w:r w:rsidRPr="00FC0016">
        <w:rPr>
          <w:rFonts w:ascii="Garamond" w:hAnsi="Garamond"/>
        </w:rPr>
        <w:t>…………………………………………………</w:t>
      </w:r>
      <w:r w:rsidR="00FE71F1" w:rsidRPr="00FC0016">
        <w:rPr>
          <w:rFonts w:ascii="Garamond" w:hAnsi="Garamond"/>
        </w:rPr>
        <w:t>………………………….</w:t>
      </w:r>
    </w:p>
    <w:p w14:paraId="72F53EBF" w14:textId="77777777" w:rsidR="00FE71F1" w:rsidRPr="00FC0016" w:rsidRDefault="00FE71F1" w:rsidP="0057107A">
      <w:pPr>
        <w:spacing w:after="0" w:line="360" w:lineRule="auto"/>
        <w:rPr>
          <w:rFonts w:ascii="Garamond" w:hAnsi="Garamond"/>
        </w:rPr>
      </w:pPr>
    </w:p>
    <w:p w14:paraId="45750838" w14:textId="77777777" w:rsidR="00FA19D0" w:rsidRPr="00FC0016" w:rsidRDefault="00FA19D0" w:rsidP="0057107A">
      <w:pPr>
        <w:spacing w:after="0" w:line="360" w:lineRule="auto"/>
        <w:rPr>
          <w:rFonts w:ascii="Garamond" w:hAnsi="Garamond"/>
        </w:rPr>
      </w:pPr>
    </w:p>
    <w:p w14:paraId="35C9164D" w14:textId="77777777" w:rsidR="00FA19D0" w:rsidRPr="00FC0016" w:rsidRDefault="00FA19D0" w:rsidP="0057107A">
      <w:pPr>
        <w:spacing w:after="0" w:line="360" w:lineRule="auto"/>
        <w:rPr>
          <w:rFonts w:ascii="Garamond" w:hAnsi="Garamond"/>
        </w:rPr>
      </w:pPr>
    </w:p>
    <w:p w14:paraId="7E694629" w14:textId="77777777" w:rsidR="003F40CA" w:rsidRPr="00FC0016" w:rsidRDefault="003F40CA" w:rsidP="00F242CC">
      <w:pPr>
        <w:autoSpaceDE w:val="0"/>
        <w:autoSpaceDN w:val="0"/>
        <w:adjustRightInd w:val="0"/>
        <w:spacing w:after="0"/>
        <w:ind w:left="4820" w:firstLine="136"/>
        <w:rPr>
          <w:rFonts w:ascii="Garamond" w:hAnsi="Garamond" w:cs="TimesNewRomanPSMT"/>
        </w:rPr>
      </w:pPr>
      <w:r w:rsidRPr="00FC0016">
        <w:rPr>
          <w:rFonts w:ascii="Garamond" w:hAnsi="Garamond" w:cs="TimesNewRomanPSMT"/>
        </w:rPr>
        <w:t>Ocenę Komisji przyjmuję do wiadomości</w:t>
      </w:r>
    </w:p>
    <w:p w14:paraId="27B589F5" w14:textId="77777777" w:rsidR="003F40CA" w:rsidRPr="00FC0016" w:rsidRDefault="003F40CA" w:rsidP="00513ADB">
      <w:pPr>
        <w:autoSpaceDE w:val="0"/>
        <w:autoSpaceDN w:val="0"/>
        <w:adjustRightInd w:val="0"/>
        <w:spacing w:after="0"/>
        <w:rPr>
          <w:rFonts w:ascii="Garamond" w:hAnsi="Garamond" w:cs="TimesNewRomanPSMT"/>
        </w:rPr>
      </w:pPr>
    </w:p>
    <w:p w14:paraId="7A7A479A" w14:textId="77777777" w:rsidR="003F40CA" w:rsidRPr="00FC0016" w:rsidRDefault="003F40CA" w:rsidP="0057107A">
      <w:pPr>
        <w:spacing w:after="0" w:line="240" w:lineRule="auto"/>
        <w:ind w:left="4678"/>
        <w:rPr>
          <w:rFonts w:ascii="Garamond" w:hAnsi="Garamond"/>
          <w:b/>
        </w:rPr>
      </w:pPr>
      <w:r w:rsidRPr="00FC0016">
        <w:rPr>
          <w:rFonts w:ascii="Garamond" w:hAnsi="Garamond" w:cs="TimesNewRomanPSMT"/>
        </w:rPr>
        <w:t>.........................................................................</w:t>
      </w:r>
      <w:r w:rsidR="00F242CC" w:rsidRPr="00FC0016">
        <w:rPr>
          <w:rFonts w:ascii="Garamond" w:hAnsi="Garamond" w:cs="TimesNewRomanPSMT"/>
        </w:rPr>
        <w:t>.....</w:t>
      </w:r>
    </w:p>
    <w:p w14:paraId="4019E9B6" w14:textId="77777777" w:rsidR="003F40CA" w:rsidRPr="00FC0016" w:rsidRDefault="00FC0016" w:rsidP="00513ADB">
      <w:pPr>
        <w:spacing w:after="0" w:line="240" w:lineRule="auto"/>
        <w:ind w:left="5670"/>
        <w:rPr>
          <w:rFonts w:ascii="Garamond" w:hAnsi="Garamond"/>
          <w:b/>
        </w:rPr>
      </w:pPr>
      <w:r>
        <w:rPr>
          <w:rFonts w:ascii="Garamond" w:hAnsi="Garamond" w:cs="TimesNewRomanPSMT"/>
          <w:sz w:val="18"/>
          <w:szCs w:val="18"/>
        </w:rPr>
        <w:t>d</w:t>
      </w:r>
      <w:r w:rsidR="003F40CA" w:rsidRPr="00FC0016">
        <w:rPr>
          <w:rFonts w:ascii="Garamond" w:hAnsi="Garamond" w:cs="TimesNewRomanPSMT"/>
          <w:sz w:val="18"/>
          <w:szCs w:val="18"/>
        </w:rPr>
        <w:t>ata i podpis osoby ocenianej</w:t>
      </w:r>
    </w:p>
    <w:p w14:paraId="3D27D43E" w14:textId="77777777" w:rsidR="00FC0016" w:rsidRDefault="00FC0016" w:rsidP="005F435E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3C06224B" w14:textId="77777777" w:rsidR="00FC0016" w:rsidRDefault="00FC0016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525E73EE" w14:textId="77777777" w:rsidR="005F435E" w:rsidRPr="00FC0016" w:rsidRDefault="005F435E" w:rsidP="005F435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C0016">
        <w:rPr>
          <w:rFonts w:ascii="Garamond" w:hAnsi="Garamond"/>
          <w:b/>
          <w:sz w:val="24"/>
          <w:szCs w:val="24"/>
        </w:rPr>
        <w:lastRenderedPageBreak/>
        <w:t>N. DZIAŁALNOŚĆ NAUKOWA</w:t>
      </w:r>
    </w:p>
    <w:p w14:paraId="0C9265C1" w14:textId="77777777" w:rsidR="005F435E" w:rsidRPr="00FC0016" w:rsidRDefault="005F435E" w:rsidP="005F435E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0B7EA32" w14:textId="77777777" w:rsidR="00900A54" w:rsidRPr="00833229" w:rsidRDefault="00900A54" w:rsidP="00900A54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E9FFB89" w14:textId="48AC2BA5" w:rsidR="00902453" w:rsidRPr="00833229" w:rsidRDefault="00833229" w:rsidP="00DD139D">
      <w:pPr>
        <w:spacing w:line="240" w:lineRule="auto"/>
        <w:jc w:val="both"/>
        <w:rPr>
          <w:rFonts w:ascii="Garamond" w:hAnsi="Garamond"/>
        </w:rPr>
      </w:pPr>
      <w:r w:rsidRPr="00833229">
        <w:rPr>
          <w:rFonts w:ascii="Garamond" w:hAnsi="Garamond"/>
        </w:rPr>
        <w:t>Tabela N.1. Minimalna liczba punktów warunkująca uzyskanie oceny pozytywnej za działalność naukową nauczyciel</w:t>
      </w:r>
      <w:r w:rsidR="00CC5880">
        <w:rPr>
          <w:rFonts w:ascii="Garamond" w:hAnsi="Garamond"/>
        </w:rPr>
        <w:t>i</w:t>
      </w:r>
      <w:r w:rsidRPr="00833229">
        <w:rPr>
          <w:rFonts w:ascii="Garamond" w:hAnsi="Garamond"/>
        </w:rPr>
        <w:t xml:space="preserve"> zatrudniony</w:t>
      </w:r>
      <w:r w:rsidR="00CC5880">
        <w:rPr>
          <w:rFonts w:ascii="Garamond" w:hAnsi="Garamond"/>
        </w:rPr>
        <w:t>ch</w:t>
      </w:r>
      <w:r w:rsidRPr="00833229">
        <w:rPr>
          <w:rFonts w:ascii="Garamond" w:hAnsi="Garamond"/>
        </w:rPr>
        <w:t xml:space="preserve"> na stanowisku badawczo-dydaktycznym, dla poszczególnych dyscyplin.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2"/>
        <w:gridCol w:w="871"/>
        <w:gridCol w:w="1052"/>
        <w:gridCol w:w="2419"/>
      </w:tblGrid>
      <w:tr w:rsidR="00833229" w:rsidRPr="00833229" w14:paraId="3A15303B" w14:textId="77777777" w:rsidTr="00833229">
        <w:trPr>
          <w:trHeight w:val="300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5355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b/>
                <w:bCs/>
                <w:lang w:eastAsia="pl-PL"/>
              </w:rPr>
              <w:t>Dyscyplina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1E2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b/>
                <w:bCs/>
                <w:i/>
                <w:lang w:eastAsia="pl-PL"/>
              </w:rPr>
              <w:t>m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E1F2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b/>
                <w:bCs/>
                <w:i/>
                <w:lang w:eastAsia="pl-PL"/>
              </w:rPr>
              <w:t>p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FF9F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b/>
                <w:bCs/>
                <w:lang w:eastAsia="pl-PL"/>
              </w:rPr>
              <w:t>Liczba punktów*</w:t>
            </w:r>
          </w:p>
        </w:tc>
      </w:tr>
      <w:tr w:rsidR="00833229" w:rsidRPr="00833229" w14:paraId="0063C3FF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2D7C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technologia żywności i żywienia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D706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15,4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C704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A305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104</w:t>
            </w:r>
          </w:p>
        </w:tc>
      </w:tr>
      <w:tr w:rsidR="00833229" w:rsidRPr="00833229" w14:paraId="4EEBDDDA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C490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inżynieria mechaniczna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8142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23,6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AAFC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41B6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101</w:t>
            </w:r>
          </w:p>
        </w:tc>
      </w:tr>
      <w:tr w:rsidR="00833229" w:rsidRPr="00833229" w14:paraId="4FE21298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CA4A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nauki biologiczne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4769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34,5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4869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17%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9FA3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98</w:t>
            </w:r>
          </w:p>
        </w:tc>
      </w:tr>
      <w:tr w:rsidR="00833229" w:rsidRPr="00833229" w14:paraId="720F574C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3E04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rolnictwo i ogrodnictwo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EF67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14FD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0E31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94</w:t>
            </w:r>
          </w:p>
        </w:tc>
      </w:tr>
      <w:tr w:rsidR="00833229" w:rsidRPr="00833229" w14:paraId="225EA78F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F538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inżynieria środowiska, górnictwo i energetyka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53DD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1C0D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599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91</w:t>
            </w:r>
          </w:p>
        </w:tc>
      </w:tr>
      <w:tr w:rsidR="00833229" w:rsidRPr="00833229" w14:paraId="4CF73797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DEC9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nauki leśne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8397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21,6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DEAB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2368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84</w:t>
            </w:r>
          </w:p>
        </w:tc>
      </w:tr>
      <w:tr w:rsidR="00833229" w:rsidRPr="00833229" w14:paraId="48C340D4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861B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Weterynaria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8304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19,0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F5B0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347C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83</w:t>
            </w:r>
          </w:p>
        </w:tc>
      </w:tr>
      <w:tr w:rsidR="00833229" w:rsidRPr="00833229" w14:paraId="7C1368B4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DF4F" w14:textId="1E3552A8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inżynieria lądowa</w:t>
            </w:r>
            <w:r w:rsidR="00240C5D">
              <w:rPr>
                <w:rFonts w:ascii="Garamond" w:eastAsia="Times New Roman" w:hAnsi="Garamond" w:cs="Arial"/>
                <w:color w:val="000000"/>
                <w:lang w:eastAsia="pl-PL"/>
              </w:rPr>
              <w:t>, geodezja</w:t>
            </w: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i transport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8875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26,3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B12B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8F17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82</w:t>
            </w:r>
          </w:p>
        </w:tc>
      </w:tr>
      <w:tr w:rsidR="00833229" w:rsidRPr="00833229" w14:paraId="3ACC2009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AB45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zootechnika i rybactwo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C81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21,1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61AC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D10A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82</w:t>
            </w:r>
          </w:p>
        </w:tc>
      </w:tr>
      <w:tr w:rsidR="00833229" w:rsidRPr="00833229" w14:paraId="5A8BFC05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C3F9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ekonomia i finanse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04F8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14,3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6BF2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8%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F230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64</w:t>
            </w:r>
          </w:p>
        </w:tc>
      </w:tr>
      <w:tr w:rsidR="00833229" w:rsidRPr="00833229" w14:paraId="30E488AF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2AE6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nauki o zarządzaniu i jakości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A6A6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21,8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1A21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8%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2614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63</w:t>
            </w:r>
          </w:p>
        </w:tc>
      </w:tr>
      <w:tr w:rsidR="00833229" w:rsidRPr="00833229" w14:paraId="28EE60FD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7CFD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matematyka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C076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11,5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64CE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17%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08EF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57</w:t>
            </w:r>
          </w:p>
        </w:tc>
      </w:tr>
      <w:tr w:rsidR="00833229" w:rsidRPr="00833229" w14:paraId="26E45253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8B2C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pozostałe dyscypliny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067A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21,5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5AF3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26%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F3F1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84</w:t>
            </w:r>
          </w:p>
        </w:tc>
      </w:tr>
    </w:tbl>
    <w:p w14:paraId="52993BC3" w14:textId="4D90EAD4" w:rsidR="00FC0016" w:rsidRDefault="00833229">
      <w:pPr>
        <w:spacing w:after="0" w:line="240" w:lineRule="auto"/>
        <w:rPr>
          <w:rFonts w:ascii="Garamond" w:hAnsi="Garamond"/>
        </w:rPr>
      </w:pPr>
      <w:r>
        <w:rPr>
          <w:noProof/>
          <w:lang w:eastAsia="pl-PL"/>
        </w:rPr>
        <w:drawing>
          <wp:inline distT="0" distB="0" distL="0" distR="0" wp14:anchorId="4B8DAB58" wp14:editId="7B828626">
            <wp:extent cx="6390640" cy="648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031C9" w14:textId="77777777" w:rsidR="00833229" w:rsidRDefault="00833229">
      <w:pPr>
        <w:spacing w:after="0" w:line="240" w:lineRule="auto"/>
        <w:rPr>
          <w:rFonts w:ascii="Garamond" w:hAnsi="Garamond"/>
        </w:rPr>
      </w:pPr>
    </w:p>
    <w:p w14:paraId="5B969C0D" w14:textId="47E240B0" w:rsidR="00387F0D" w:rsidRDefault="00387F0D" w:rsidP="00900A54">
      <w:pPr>
        <w:spacing w:line="240" w:lineRule="auto"/>
        <w:jc w:val="both"/>
        <w:rPr>
          <w:rFonts w:ascii="Garamond" w:hAnsi="Garamond"/>
        </w:rPr>
      </w:pPr>
      <w:r w:rsidRPr="00FC0016">
        <w:rPr>
          <w:rFonts w:ascii="Garamond" w:hAnsi="Garamond"/>
        </w:rPr>
        <w:t xml:space="preserve">Tabela N.2. </w:t>
      </w:r>
      <w:r w:rsidR="00833229" w:rsidRPr="00833229">
        <w:rPr>
          <w:rFonts w:ascii="Garamond" w:hAnsi="Garamond"/>
        </w:rPr>
        <w:t>Minimalna liczba punktów warunkująca uzyskanie oceny pozytywnej za działalność naukową nauczyciel</w:t>
      </w:r>
      <w:r w:rsidR="00CC5880">
        <w:rPr>
          <w:rFonts w:ascii="Garamond" w:hAnsi="Garamond"/>
        </w:rPr>
        <w:t>i</w:t>
      </w:r>
      <w:r w:rsidR="00833229" w:rsidRPr="00833229">
        <w:rPr>
          <w:rFonts w:ascii="Garamond" w:hAnsi="Garamond"/>
        </w:rPr>
        <w:t xml:space="preserve"> zatrudniony</w:t>
      </w:r>
      <w:r w:rsidR="00CC5880">
        <w:rPr>
          <w:rFonts w:ascii="Garamond" w:hAnsi="Garamond"/>
        </w:rPr>
        <w:t>ch</w:t>
      </w:r>
      <w:r w:rsidR="00833229" w:rsidRPr="00833229">
        <w:rPr>
          <w:rFonts w:ascii="Garamond" w:hAnsi="Garamond"/>
        </w:rPr>
        <w:t xml:space="preserve"> na stanowisku badawczym, dla poszczególnych dyscyplin.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2"/>
        <w:gridCol w:w="871"/>
        <w:gridCol w:w="1052"/>
        <w:gridCol w:w="2419"/>
      </w:tblGrid>
      <w:tr w:rsidR="00833229" w:rsidRPr="00833229" w14:paraId="6A35F817" w14:textId="77777777" w:rsidTr="00833229">
        <w:trPr>
          <w:trHeight w:val="300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080E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b/>
                <w:bCs/>
                <w:lang w:eastAsia="pl-PL"/>
              </w:rPr>
              <w:t>Dyscyplina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F7B2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b/>
                <w:bCs/>
                <w:i/>
                <w:lang w:eastAsia="pl-PL"/>
              </w:rPr>
              <w:t>m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61D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b/>
                <w:bCs/>
                <w:i/>
                <w:lang w:eastAsia="pl-PL"/>
              </w:rPr>
              <w:t>p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3FF8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b/>
                <w:bCs/>
                <w:lang w:eastAsia="pl-PL"/>
              </w:rPr>
              <w:t>Liczba punktów*</w:t>
            </w:r>
          </w:p>
        </w:tc>
      </w:tr>
      <w:tr w:rsidR="00833229" w:rsidRPr="00833229" w14:paraId="2FC61DD8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72E2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technologia żywności i żywienia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0A7D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15,4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34B5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A852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187</w:t>
            </w:r>
          </w:p>
        </w:tc>
      </w:tr>
      <w:tr w:rsidR="00833229" w:rsidRPr="00833229" w14:paraId="1ECA7E46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8F4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inżynieria mechaniczna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8F68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23,6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3870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E83E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181</w:t>
            </w:r>
          </w:p>
        </w:tc>
      </w:tr>
      <w:tr w:rsidR="00833229" w:rsidRPr="00833229" w14:paraId="6F46B87A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FEB2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nauki biologiczne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E682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34,5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B5A9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17%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E338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177</w:t>
            </w:r>
          </w:p>
        </w:tc>
      </w:tr>
      <w:tr w:rsidR="00833229" w:rsidRPr="00833229" w14:paraId="5C04158C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180F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rolnictwo i ogrodnictwo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B51D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062E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FB3D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170</w:t>
            </w:r>
          </w:p>
        </w:tc>
      </w:tr>
      <w:tr w:rsidR="00833229" w:rsidRPr="00833229" w14:paraId="2F3DD071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7327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inżynieria środowiska, górnictwo i energetyka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6A18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D22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B933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163</w:t>
            </w:r>
          </w:p>
        </w:tc>
      </w:tr>
      <w:tr w:rsidR="00833229" w:rsidRPr="00833229" w14:paraId="4F431DE0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3CB7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nauki leśne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2520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21,6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2527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0B8D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152</w:t>
            </w:r>
          </w:p>
        </w:tc>
      </w:tr>
      <w:tr w:rsidR="00833229" w:rsidRPr="00833229" w14:paraId="2A72FA77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0BBD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weterynaria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B0B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19,0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C8BA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5857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150</w:t>
            </w:r>
          </w:p>
        </w:tc>
      </w:tr>
      <w:tr w:rsidR="00833229" w:rsidRPr="00833229" w14:paraId="3855E02E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809F" w14:textId="29051425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inżynieria lądowa</w:t>
            </w:r>
            <w:r w:rsidR="00240C5D">
              <w:rPr>
                <w:rFonts w:ascii="Garamond" w:eastAsia="Times New Roman" w:hAnsi="Garamond" w:cs="Arial"/>
                <w:color w:val="000000"/>
                <w:lang w:eastAsia="pl-PL"/>
              </w:rPr>
              <w:t>, geodezja</w:t>
            </w: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i transport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21FD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26,3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B2A9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EFBD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148</w:t>
            </w:r>
          </w:p>
        </w:tc>
      </w:tr>
      <w:tr w:rsidR="00833229" w:rsidRPr="00833229" w14:paraId="1EA23F9D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193B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zootechnika i rybactwo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C214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21,1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4458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32%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BDF6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147</w:t>
            </w:r>
          </w:p>
        </w:tc>
      </w:tr>
      <w:tr w:rsidR="00833229" w:rsidRPr="00833229" w14:paraId="4B9841C5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3B2F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ekonomia i finanse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490D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14,3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3C6E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8%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774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116</w:t>
            </w:r>
          </w:p>
        </w:tc>
      </w:tr>
      <w:tr w:rsidR="00833229" w:rsidRPr="00833229" w14:paraId="74C6D1E6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FA3C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nauki o zarządzaniu i jakości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735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21,8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83B4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8%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53C1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114</w:t>
            </w:r>
          </w:p>
        </w:tc>
      </w:tr>
      <w:tr w:rsidR="00833229" w:rsidRPr="00833229" w14:paraId="7C7879DF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6D01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matematyka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69FF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11,5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430A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17%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A396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103</w:t>
            </w:r>
          </w:p>
        </w:tc>
      </w:tr>
      <w:tr w:rsidR="00833229" w:rsidRPr="00833229" w14:paraId="0646C9B4" w14:textId="77777777" w:rsidTr="00833229">
        <w:trPr>
          <w:trHeight w:val="300"/>
        </w:trPr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4BAF" w14:textId="77777777" w:rsidR="00833229" w:rsidRPr="00833229" w:rsidRDefault="00833229" w:rsidP="0083322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pozostałe dyscypliny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5329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21,5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CE3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26%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702" w14:textId="77777777" w:rsidR="00833229" w:rsidRPr="00833229" w:rsidRDefault="00833229" w:rsidP="0083322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833229">
              <w:rPr>
                <w:rFonts w:ascii="Garamond" w:eastAsia="Times New Roman" w:hAnsi="Garamond" w:cs="Arial"/>
                <w:color w:val="000000"/>
                <w:lang w:eastAsia="pl-PL"/>
              </w:rPr>
              <w:t>151</w:t>
            </w:r>
          </w:p>
        </w:tc>
      </w:tr>
    </w:tbl>
    <w:p w14:paraId="4FD394B0" w14:textId="2ACD41C5" w:rsidR="00833229" w:rsidRDefault="00833229" w:rsidP="00900A54">
      <w:pPr>
        <w:spacing w:line="240" w:lineRule="auto"/>
        <w:jc w:val="both"/>
        <w:rPr>
          <w:rFonts w:ascii="Garamond" w:hAnsi="Garamond"/>
        </w:rPr>
      </w:pPr>
      <w:r>
        <w:rPr>
          <w:noProof/>
          <w:lang w:eastAsia="pl-PL"/>
        </w:rPr>
        <w:drawing>
          <wp:inline distT="0" distB="0" distL="0" distR="0" wp14:anchorId="1F60F776" wp14:editId="0F98B167">
            <wp:extent cx="6390640" cy="6883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7447D" w14:textId="77777777" w:rsidR="00833229" w:rsidRPr="00FC0016" w:rsidRDefault="00833229" w:rsidP="00900A54">
      <w:pPr>
        <w:spacing w:line="240" w:lineRule="auto"/>
        <w:jc w:val="both"/>
        <w:rPr>
          <w:rFonts w:ascii="Garamond" w:hAnsi="Garamond"/>
        </w:rPr>
      </w:pPr>
    </w:p>
    <w:p w14:paraId="42DDB790" w14:textId="77777777" w:rsidR="00A279A7" w:rsidRPr="00FC0016" w:rsidRDefault="00A279A7" w:rsidP="00A279A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30793D2F" w14:textId="77777777" w:rsidR="005F435E" w:rsidRPr="00FC0016" w:rsidRDefault="005F435E" w:rsidP="00B95BF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2DEF9214" w14:textId="126E5256" w:rsidR="00D12B92" w:rsidRPr="002B7116" w:rsidRDefault="00FC0016" w:rsidP="00D12B92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  <w:r w:rsidR="00D12B92" w:rsidRPr="002B7116">
        <w:rPr>
          <w:rFonts w:ascii="Garamond" w:hAnsi="Garamond"/>
          <w:b/>
          <w:sz w:val="24"/>
          <w:szCs w:val="24"/>
        </w:rPr>
        <w:lastRenderedPageBreak/>
        <w:t>D. DZIAŁALNOŚĆ DYDAKTYCZNA</w:t>
      </w:r>
    </w:p>
    <w:p w14:paraId="5AC3E31A" w14:textId="77777777" w:rsidR="00D12B92" w:rsidRPr="002B7116" w:rsidRDefault="00D12B92" w:rsidP="00D12B92">
      <w:pPr>
        <w:spacing w:after="0" w:line="240" w:lineRule="auto"/>
        <w:jc w:val="both"/>
        <w:rPr>
          <w:rFonts w:ascii="Garamond" w:hAnsi="Garamond"/>
          <w:b/>
        </w:rPr>
      </w:pPr>
    </w:p>
    <w:p w14:paraId="27EC547B" w14:textId="19CC9E7A" w:rsidR="00D12B92" w:rsidRPr="002B7116" w:rsidRDefault="00D12B92" w:rsidP="00023E90">
      <w:pPr>
        <w:spacing w:after="120" w:line="240" w:lineRule="auto"/>
        <w:jc w:val="both"/>
        <w:rPr>
          <w:rFonts w:ascii="Garamond" w:hAnsi="Garamond"/>
        </w:rPr>
      </w:pPr>
      <w:r w:rsidRPr="002B7116">
        <w:rPr>
          <w:rFonts w:ascii="Garamond" w:hAnsi="Garamond"/>
        </w:rPr>
        <w:t xml:space="preserve">Tabela D.I. </w:t>
      </w:r>
      <w:bookmarkStart w:id="1" w:name="_Hlk119140335"/>
      <w:r w:rsidRPr="002B7116">
        <w:rPr>
          <w:rFonts w:ascii="Garamond" w:hAnsi="Garamond"/>
        </w:rPr>
        <w:t>Działalność dydaktyczna pracowników badawczo-dydaktycznych i dydaktycznych wydziału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129"/>
        <w:gridCol w:w="6237"/>
        <w:gridCol w:w="993"/>
        <w:gridCol w:w="1695"/>
      </w:tblGrid>
      <w:tr w:rsidR="00F12BD7" w:rsidRPr="002B7116" w14:paraId="1F9723B3" w14:textId="77777777" w:rsidTr="005717EA">
        <w:tc>
          <w:tcPr>
            <w:tcW w:w="1129" w:type="dxa"/>
            <w:vAlign w:val="center"/>
          </w:tcPr>
          <w:p w14:paraId="18AEC321" w14:textId="5256AD3B" w:rsidR="00D12B92" w:rsidRPr="002B7116" w:rsidRDefault="00877E80" w:rsidP="00316D3C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Kod kryterium oceny</w:t>
            </w:r>
          </w:p>
        </w:tc>
        <w:tc>
          <w:tcPr>
            <w:tcW w:w="6237" w:type="dxa"/>
            <w:vAlign w:val="center"/>
          </w:tcPr>
          <w:p w14:paraId="6BB704B6" w14:textId="52A02A97" w:rsidR="00D12B92" w:rsidRPr="002B7116" w:rsidRDefault="00D12B92" w:rsidP="00316D3C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Rodzaj aktywności</w:t>
            </w:r>
            <w:r w:rsidR="00877E80" w:rsidRPr="002B7116">
              <w:rPr>
                <w:rFonts w:ascii="Garamond" w:hAnsi="Garamond"/>
                <w:b/>
                <w:sz w:val="20"/>
                <w:szCs w:val="20"/>
              </w:rPr>
              <w:t xml:space="preserve"> dydaktycznych</w:t>
            </w:r>
          </w:p>
          <w:p w14:paraId="038094BF" w14:textId="2E5E7B8C" w:rsidR="00C543D6" w:rsidRPr="002B7116" w:rsidRDefault="00C543D6" w:rsidP="00877E8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(punktacja dotyczy </w:t>
            </w:r>
            <w:r w:rsidR="00877E80" w:rsidRPr="002B7116">
              <w:rPr>
                <w:rFonts w:ascii="Garamond" w:hAnsi="Garamond"/>
                <w:sz w:val="20"/>
                <w:szCs w:val="20"/>
              </w:rPr>
              <w:t>danej aktywności w cały</w:t>
            </w:r>
            <w:r w:rsidR="001455E3" w:rsidRPr="002B7116">
              <w:rPr>
                <w:rFonts w:ascii="Garamond" w:hAnsi="Garamond"/>
                <w:sz w:val="20"/>
                <w:szCs w:val="20"/>
              </w:rPr>
              <w:t>m</w:t>
            </w:r>
            <w:r w:rsidR="00877E80" w:rsidRPr="002B7116">
              <w:rPr>
                <w:rFonts w:ascii="Garamond" w:hAnsi="Garamond"/>
                <w:sz w:val="20"/>
                <w:szCs w:val="20"/>
              </w:rPr>
              <w:t xml:space="preserve"> okresie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objęt</w:t>
            </w:r>
            <w:r w:rsidR="00877E80" w:rsidRPr="002B7116">
              <w:rPr>
                <w:rFonts w:ascii="Garamond" w:hAnsi="Garamond"/>
                <w:sz w:val="20"/>
                <w:szCs w:val="20"/>
              </w:rPr>
              <w:t>ym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oceną)</w:t>
            </w:r>
          </w:p>
        </w:tc>
        <w:tc>
          <w:tcPr>
            <w:tcW w:w="993" w:type="dxa"/>
            <w:vAlign w:val="center"/>
          </w:tcPr>
          <w:p w14:paraId="76D708FF" w14:textId="77777777" w:rsidR="00D12B92" w:rsidRPr="002B7116" w:rsidRDefault="00D12B92" w:rsidP="00316D3C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Liczba punktów</w:t>
            </w:r>
          </w:p>
        </w:tc>
        <w:tc>
          <w:tcPr>
            <w:tcW w:w="1695" w:type="dxa"/>
            <w:vAlign w:val="center"/>
          </w:tcPr>
          <w:p w14:paraId="328125E2" w14:textId="7CD09CA2" w:rsidR="00D12B92" w:rsidRPr="002B7116" w:rsidRDefault="00D12B92" w:rsidP="00316D3C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vertAlign w:val="superscript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Podpis dziekana /prodziekana</w:t>
            </w:r>
          </w:p>
        </w:tc>
      </w:tr>
      <w:tr w:rsidR="00E2611C" w:rsidRPr="002B7116" w14:paraId="3C624CF8" w14:textId="77777777" w:rsidTr="00210666">
        <w:tc>
          <w:tcPr>
            <w:tcW w:w="1129" w:type="dxa"/>
          </w:tcPr>
          <w:p w14:paraId="04414048" w14:textId="77777777" w:rsidR="00D12B92" w:rsidRPr="002B7116" w:rsidRDefault="00D12B92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D.I.1</w:t>
            </w:r>
          </w:p>
        </w:tc>
        <w:tc>
          <w:tcPr>
            <w:tcW w:w="6237" w:type="dxa"/>
            <w:vAlign w:val="center"/>
          </w:tcPr>
          <w:p w14:paraId="5720EF76" w14:textId="6740E9FF" w:rsidR="00FF3E49" w:rsidRPr="002B7116" w:rsidRDefault="00D12B92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Ocena </w:t>
            </w:r>
            <w:r w:rsidR="002D30FE" w:rsidRPr="002B7116">
              <w:rPr>
                <w:rFonts w:ascii="Garamond" w:hAnsi="Garamond"/>
                <w:sz w:val="20"/>
                <w:szCs w:val="20"/>
              </w:rPr>
              <w:t xml:space="preserve">wystawiana </w:t>
            </w:r>
            <w:r w:rsidRPr="002B7116">
              <w:rPr>
                <w:rFonts w:ascii="Garamond" w:hAnsi="Garamond"/>
                <w:sz w:val="20"/>
                <w:szCs w:val="20"/>
              </w:rPr>
              <w:t>na podstawie studenckich/doktoranckich ankiet</w:t>
            </w:r>
            <w:r w:rsidR="00966B87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7116">
              <w:rPr>
                <w:rFonts w:ascii="Garamond" w:hAnsi="Garamond"/>
                <w:sz w:val="20"/>
                <w:szCs w:val="20"/>
              </w:rPr>
              <w:t>(</w:t>
            </w:r>
            <w:r w:rsidR="00A93244" w:rsidRPr="002B7116">
              <w:rPr>
                <w:rFonts w:ascii="Garamond" w:hAnsi="Garamond"/>
                <w:sz w:val="20"/>
                <w:szCs w:val="20"/>
              </w:rPr>
              <w:t>2–</w:t>
            </w:r>
            <w:r w:rsidRPr="002B7116">
              <w:rPr>
                <w:rFonts w:ascii="Garamond" w:hAnsi="Garamond"/>
                <w:sz w:val="20"/>
                <w:szCs w:val="20"/>
              </w:rPr>
              <w:t>6 pkt)</w:t>
            </w:r>
            <w:r w:rsidR="00FF3E49" w:rsidRPr="002B7116">
              <w:rPr>
                <w:rFonts w:ascii="Garamond" w:hAnsi="Garamond"/>
                <w:sz w:val="20"/>
                <w:szCs w:val="20"/>
              </w:rPr>
              <w:t>.</w:t>
            </w:r>
          </w:p>
          <w:p w14:paraId="2FE2621D" w14:textId="41F7D969" w:rsidR="00D12B92" w:rsidRPr="002B7116" w:rsidRDefault="002965CF" w:rsidP="00E2611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Wartość punktowa </w:t>
            </w:r>
            <w:r w:rsidR="00A93244" w:rsidRPr="002B7116">
              <w:rPr>
                <w:rFonts w:ascii="Garamond" w:hAnsi="Garamond"/>
                <w:sz w:val="20"/>
                <w:szCs w:val="20"/>
              </w:rPr>
              <w:t>ustalan</w:t>
            </w:r>
            <w:r w:rsidRPr="002B7116">
              <w:rPr>
                <w:rFonts w:ascii="Garamond" w:hAnsi="Garamond"/>
                <w:sz w:val="20"/>
                <w:szCs w:val="20"/>
              </w:rPr>
              <w:t>a</w:t>
            </w:r>
            <w:r w:rsidR="00A93244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2611C" w:rsidRPr="002B7116">
              <w:rPr>
                <w:rFonts w:ascii="Garamond" w:hAnsi="Garamond"/>
                <w:sz w:val="20"/>
                <w:szCs w:val="20"/>
              </w:rPr>
              <w:t xml:space="preserve">na podstawie </w:t>
            </w:r>
            <w:r w:rsidR="00070E07" w:rsidRPr="002B7116">
              <w:rPr>
                <w:rFonts w:ascii="Garamond" w:hAnsi="Garamond"/>
                <w:sz w:val="20"/>
                <w:szCs w:val="20"/>
              </w:rPr>
              <w:t>wygenerowan</w:t>
            </w:r>
            <w:r w:rsidR="00E2611C" w:rsidRPr="002B7116">
              <w:rPr>
                <w:rFonts w:ascii="Garamond" w:hAnsi="Garamond"/>
                <w:sz w:val="20"/>
                <w:szCs w:val="20"/>
              </w:rPr>
              <w:t>ej</w:t>
            </w:r>
            <w:r w:rsidR="00070E07" w:rsidRPr="002B7116">
              <w:rPr>
                <w:rFonts w:ascii="Garamond" w:hAnsi="Garamond"/>
                <w:sz w:val="20"/>
                <w:szCs w:val="20"/>
              </w:rPr>
              <w:t xml:space="preserve"> z USOS </w:t>
            </w:r>
            <w:r w:rsidR="00D12B92" w:rsidRPr="002B7116">
              <w:rPr>
                <w:rFonts w:ascii="Garamond" w:hAnsi="Garamond"/>
                <w:sz w:val="20"/>
                <w:szCs w:val="20"/>
              </w:rPr>
              <w:t>średni</w:t>
            </w:r>
            <w:r w:rsidR="00E2611C" w:rsidRPr="002B7116">
              <w:rPr>
                <w:rFonts w:ascii="Garamond" w:hAnsi="Garamond"/>
                <w:sz w:val="20"/>
                <w:szCs w:val="20"/>
              </w:rPr>
              <w:t>ej</w:t>
            </w:r>
            <w:r w:rsidR="00D12B92" w:rsidRPr="002B7116">
              <w:rPr>
                <w:rFonts w:ascii="Garamond" w:hAnsi="Garamond"/>
                <w:sz w:val="20"/>
                <w:szCs w:val="20"/>
              </w:rPr>
              <w:t xml:space="preserve"> ocen</w:t>
            </w:r>
            <w:r w:rsidR="00E2611C" w:rsidRPr="002B7116">
              <w:rPr>
                <w:rFonts w:ascii="Garamond" w:hAnsi="Garamond"/>
                <w:sz w:val="20"/>
                <w:szCs w:val="20"/>
              </w:rPr>
              <w:t>y</w:t>
            </w:r>
            <w:r w:rsidR="00D12B92" w:rsidRPr="002B7116">
              <w:rPr>
                <w:rFonts w:ascii="Garamond" w:hAnsi="Garamond"/>
                <w:sz w:val="20"/>
                <w:szCs w:val="20"/>
              </w:rPr>
              <w:t xml:space="preserve"> z ankiet</w:t>
            </w:r>
            <w:r w:rsidR="00966B87" w:rsidRPr="002B7116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E2611C" w:rsidRPr="002B7116">
              <w:rPr>
                <w:rFonts w:ascii="Garamond" w:hAnsi="Garamond"/>
                <w:sz w:val="20"/>
                <w:szCs w:val="20"/>
              </w:rPr>
              <w:t>zaokrąglonej</w:t>
            </w:r>
            <w:r w:rsidR="002D0E79" w:rsidRPr="002B7116">
              <w:rPr>
                <w:rFonts w:ascii="Garamond" w:hAnsi="Garamond"/>
                <w:sz w:val="20"/>
                <w:szCs w:val="20"/>
              </w:rPr>
              <w:t xml:space="preserve"> w górę</w:t>
            </w:r>
            <w:r w:rsidR="00966B87" w:rsidRPr="002B7116">
              <w:rPr>
                <w:rFonts w:ascii="Garamond" w:hAnsi="Garamond"/>
                <w:sz w:val="20"/>
                <w:szCs w:val="20"/>
              </w:rPr>
              <w:t>.</w:t>
            </w:r>
            <w:r w:rsidR="00D12B92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ADACEA0" w14:textId="665AE490" w:rsidR="00D12B92" w:rsidRPr="002B7116" w:rsidRDefault="00D12B92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57358CAA" w14:textId="77777777" w:rsidR="00D12B92" w:rsidRPr="002B7116" w:rsidRDefault="00D12B92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88546C" w:rsidRPr="002B7116" w14:paraId="76593ABB" w14:textId="77777777" w:rsidTr="00210666">
        <w:tc>
          <w:tcPr>
            <w:tcW w:w="1129" w:type="dxa"/>
          </w:tcPr>
          <w:p w14:paraId="222F9F8F" w14:textId="77777777" w:rsidR="00D12B92" w:rsidRPr="002B7116" w:rsidRDefault="00D12B92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D.I.2</w:t>
            </w:r>
          </w:p>
        </w:tc>
        <w:tc>
          <w:tcPr>
            <w:tcW w:w="6237" w:type="dxa"/>
            <w:vAlign w:val="center"/>
          </w:tcPr>
          <w:p w14:paraId="18090625" w14:textId="38A36F49" w:rsidR="00D12B92" w:rsidRPr="002B7116" w:rsidRDefault="00D12B92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Ocena</w:t>
            </w:r>
            <w:r w:rsidR="002D30FE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95233" w:rsidRPr="002B7116">
              <w:rPr>
                <w:rFonts w:ascii="Garamond" w:hAnsi="Garamond"/>
                <w:sz w:val="20"/>
                <w:szCs w:val="20"/>
              </w:rPr>
              <w:t xml:space="preserve">z hospitacji zajęć </w:t>
            </w:r>
            <w:r w:rsidR="002D30FE" w:rsidRPr="002B7116">
              <w:rPr>
                <w:rFonts w:ascii="Garamond" w:hAnsi="Garamond"/>
                <w:sz w:val="20"/>
                <w:szCs w:val="20"/>
              </w:rPr>
              <w:t xml:space="preserve">wystawiana </w:t>
            </w:r>
            <w:r w:rsidR="00BE544D" w:rsidRPr="002B7116">
              <w:rPr>
                <w:rFonts w:ascii="Garamond" w:hAnsi="Garamond"/>
                <w:sz w:val="20"/>
                <w:szCs w:val="20"/>
              </w:rPr>
              <w:t>na podstawie protokołu</w:t>
            </w:r>
            <w:r w:rsidR="00877E80" w:rsidRPr="002B7116">
              <w:rPr>
                <w:rFonts w:ascii="Garamond" w:hAnsi="Garamond"/>
                <w:sz w:val="20"/>
                <w:szCs w:val="20"/>
              </w:rPr>
              <w:t>/ów</w:t>
            </w:r>
            <w:r w:rsidR="00966B87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7116">
              <w:rPr>
                <w:rFonts w:ascii="Garamond" w:hAnsi="Garamond"/>
                <w:sz w:val="20"/>
                <w:szCs w:val="20"/>
              </w:rPr>
              <w:t>(</w:t>
            </w:r>
            <w:r w:rsidR="00A93244" w:rsidRPr="002B7116">
              <w:rPr>
                <w:rFonts w:ascii="Garamond" w:hAnsi="Garamond"/>
                <w:sz w:val="20"/>
                <w:szCs w:val="20"/>
              </w:rPr>
              <w:t>1–</w:t>
            </w:r>
            <w:r w:rsidR="008027BE" w:rsidRPr="002B7116">
              <w:rPr>
                <w:rFonts w:ascii="Garamond" w:hAnsi="Garamond"/>
                <w:sz w:val="20"/>
                <w:szCs w:val="20"/>
              </w:rPr>
              <w:t>5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pkt).</w:t>
            </w:r>
          </w:p>
          <w:p w14:paraId="2D3D8113" w14:textId="3DC4802A" w:rsidR="00D12B92" w:rsidRPr="002B7116" w:rsidRDefault="00D12B92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W przypadku kilku</w:t>
            </w:r>
            <w:r w:rsidR="00E95233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F3DE5" w:rsidRPr="002B7116">
              <w:rPr>
                <w:rFonts w:ascii="Garamond" w:hAnsi="Garamond"/>
                <w:sz w:val="20"/>
                <w:szCs w:val="20"/>
              </w:rPr>
              <w:t xml:space="preserve">ocen z </w:t>
            </w:r>
            <w:r w:rsidR="00E95233" w:rsidRPr="002B7116">
              <w:rPr>
                <w:rFonts w:ascii="Garamond" w:hAnsi="Garamond"/>
                <w:sz w:val="20"/>
                <w:szCs w:val="20"/>
              </w:rPr>
              <w:t>hospitacji, wartość punktową ustala się na podstawie średniej</w:t>
            </w:r>
            <w:r w:rsidR="00966B87" w:rsidRPr="002B7116">
              <w:rPr>
                <w:rFonts w:ascii="Garamond" w:hAnsi="Garamond"/>
                <w:sz w:val="20"/>
                <w:szCs w:val="20"/>
              </w:rPr>
              <w:t>,</w:t>
            </w:r>
            <w:r w:rsidR="00E95233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D0E79" w:rsidRPr="002B7116">
              <w:rPr>
                <w:rFonts w:ascii="Garamond" w:hAnsi="Garamond"/>
                <w:sz w:val="20"/>
                <w:szCs w:val="20"/>
              </w:rPr>
              <w:t>zaokrągl</w:t>
            </w:r>
            <w:r w:rsidR="00966B87" w:rsidRPr="002B7116">
              <w:rPr>
                <w:rFonts w:ascii="Garamond" w:hAnsi="Garamond"/>
                <w:sz w:val="20"/>
                <w:szCs w:val="20"/>
              </w:rPr>
              <w:t>onej</w:t>
            </w:r>
            <w:r w:rsidR="002D0E79" w:rsidRPr="002B7116">
              <w:rPr>
                <w:rFonts w:ascii="Garamond" w:hAnsi="Garamond"/>
                <w:sz w:val="20"/>
                <w:szCs w:val="20"/>
              </w:rPr>
              <w:t xml:space="preserve"> w górę</w:t>
            </w:r>
            <w:r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2B8D8241" w14:textId="47FF661E" w:rsidR="00D12B92" w:rsidRPr="002B7116" w:rsidRDefault="00D12B92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6ECAD4F9" w14:textId="77777777" w:rsidR="00D12B92" w:rsidRPr="002B7116" w:rsidRDefault="00D12B92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88546C" w:rsidRPr="002B7116" w14:paraId="2BD02B68" w14:textId="77777777" w:rsidTr="00210666">
        <w:tc>
          <w:tcPr>
            <w:tcW w:w="1129" w:type="dxa"/>
          </w:tcPr>
          <w:p w14:paraId="582F15E3" w14:textId="77777777" w:rsidR="00F41E31" w:rsidRPr="002B7116" w:rsidRDefault="00F41E31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D.I.3</w:t>
            </w:r>
          </w:p>
        </w:tc>
        <w:tc>
          <w:tcPr>
            <w:tcW w:w="6237" w:type="dxa"/>
            <w:vAlign w:val="center"/>
          </w:tcPr>
          <w:p w14:paraId="618C5F68" w14:textId="78D47EC4" w:rsidR="00F41E31" w:rsidRPr="002B7116" w:rsidRDefault="00F41E31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Autorstwo lub współautorstwo opracowań związanych z tematyką prowadzonych zajęć dydaktycznych, w tym</w:t>
            </w:r>
            <w:r w:rsidR="002E492C" w:rsidRPr="002B7116">
              <w:rPr>
                <w:rFonts w:ascii="Garamond" w:hAnsi="Garamond"/>
                <w:sz w:val="20"/>
                <w:szCs w:val="20"/>
              </w:rPr>
              <w:t xml:space="preserve"> (jedna aktywność z poniższych)</w:t>
            </w:r>
            <w:r w:rsidRPr="002B7116">
              <w:rPr>
                <w:rFonts w:ascii="Garamond" w:hAnsi="Garamond"/>
                <w:sz w:val="20"/>
                <w:szCs w:val="20"/>
              </w:rPr>
              <w:t>:</w:t>
            </w:r>
          </w:p>
          <w:p w14:paraId="6134F551" w14:textId="692A2962" w:rsidR="00F41E31" w:rsidRPr="002B7116" w:rsidRDefault="00A3685C" w:rsidP="00316D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materiały nie publikowane, np. </w:t>
            </w:r>
            <w:r w:rsidR="00F41E31" w:rsidRPr="002B7116">
              <w:rPr>
                <w:rFonts w:ascii="Garamond" w:hAnsi="Garamond"/>
                <w:sz w:val="20"/>
                <w:szCs w:val="20"/>
              </w:rPr>
              <w:t>instrukcje do ćwiczeń (</w:t>
            </w:r>
            <w:r w:rsidR="0088546C" w:rsidRPr="002B7116">
              <w:rPr>
                <w:rFonts w:ascii="Garamond" w:hAnsi="Garamond"/>
                <w:sz w:val="20"/>
                <w:szCs w:val="20"/>
              </w:rPr>
              <w:t>2</w:t>
            </w:r>
            <w:r w:rsidR="00F41E31"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966B87" w:rsidRPr="002B7116">
              <w:rPr>
                <w:rFonts w:ascii="Garamond" w:hAnsi="Garamond"/>
                <w:sz w:val="20"/>
                <w:szCs w:val="20"/>
              </w:rPr>
              <w:t>,</w:t>
            </w:r>
          </w:p>
          <w:p w14:paraId="42661258" w14:textId="79959A21" w:rsidR="00F9744C" w:rsidRPr="002B7116" w:rsidRDefault="00F9744C" w:rsidP="00F9744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materiały multimedialne, np. kursy, filmy (</w:t>
            </w:r>
            <w:r w:rsidR="007B3665" w:rsidRPr="002B7116">
              <w:rPr>
                <w:rFonts w:ascii="Garamond" w:hAnsi="Garamond"/>
                <w:sz w:val="20"/>
                <w:szCs w:val="20"/>
              </w:rPr>
              <w:t>2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pkt),</w:t>
            </w:r>
          </w:p>
          <w:p w14:paraId="47B40AC7" w14:textId="361A795E" w:rsidR="00F41E31" w:rsidRPr="002B7116" w:rsidRDefault="00F41E31" w:rsidP="00316D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publikacje popularno-naukow</w:t>
            </w:r>
            <w:r w:rsidR="002D30FE" w:rsidRPr="002B7116">
              <w:rPr>
                <w:rFonts w:ascii="Garamond" w:hAnsi="Garamond"/>
                <w:sz w:val="20"/>
                <w:szCs w:val="20"/>
              </w:rPr>
              <w:t>e</w:t>
            </w:r>
            <w:r w:rsidR="0073542D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8546C" w:rsidRPr="002B7116">
              <w:rPr>
                <w:rFonts w:ascii="Garamond" w:hAnsi="Garamond"/>
                <w:sz w:val="20"/>
                <w:szCs w:val="20"/>
              </w:rPr>
              <w:t>lub</w:t>
            </w:r>
            <w:r w:rsidR="0073542D" w:rsidRPr="002B7116">
              <w:rPr>
                <w:rFonts w:ascii="Garamond" w:hAnsi="Garamond"/>
                <w:sz w:val="20"/>
                <w:szCs w:val="20"/>
              </w:rPr>
              <w:t xml:space="preserve"> dydaktyczne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BA3A24" w:rsidRPr="002B7116">
              <w:rPr>
                <w:rFonts w:ascii="Garamond" w:hAnsi="Garamond"/>
                <w:sz w:val="20"/>
                <w:szCs w:val="20"/>
              </w:rPr>
              <w:t>3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966B87" w:rsidRPr="002B7116">
              <w:rPr>
                <w:rFonts w:ascii="Garamond" w:hAnsi="Garamond"/>
                <w:sz w:val="20"/>
                <w:szCs w:val="20"/>
              </w:rPr>
              <w:t>,</w:t>
            </w:r>
          </w:p>
          <w:p w14:paraId="21678C58" w14:textId="7AA3D3BA" w:rsidR="0088546C" w:rsidRPr="002B7116" w:rsidRDefault="00F41E31" w:rsidP="001C75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podręczniki, skrypty, monografie (</w:t>
            </w:r>
            <w:r w:rsidR="00BA3A24" w:rsidRPr="002B7116">
              <w:rPr>
                <w:rFonts w:ascii="Garamond" w:hAnsi="Garamond"/>
                <w:sz w:val="20"/>
                <w:szCs w:val="20"/>
              </w:rPr>
              <w:t>6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7E79A3"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1C7FCE82" w14:textId="2BFD65C4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6E221017" w14:textId="77777777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4D0C22" w:rsidRPr="002B7116" w14:paraId="709C57D1" w14:textId="77777777" w:rsidTr="00210666">
        <w:tc>
          <w:tcPr>
            <w:tcW w:w="1129" w:type="dxa"/>
          </w:tcPr>
          <w:p w14:paraId="6C1E01BB" w14:textId="77777777" w:rsidR="00F41E31" w:rsidRPr="002B7116" w:rsidRDefault="00F41E31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D.I.4</w:t>
            </w:r>
          </w:p>
        </w:tc>
        <w:tc>
          <w:tcPr>
            <w:tcW w:w="6237" w:type="dxa"/>
            <w:vAlign w:val="center"/>
          </w:tcPr>
          <w:p w14:paraId="442AA4CA" w14:textId="0B100B42" w:rsidR="00F41E31" w:rsidRPr="002B7116" w:rsidRDefault="00F41E31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Rozszerzanie oferty dydaktycznej, w tym</w:t>
            </w:r>
            <w:r w:rsidR="002E492C" w:rsidRPr="002B7116">
              <w:rPr>
                <w:rFonts w:ascii="Garamond" w:hAnsi="Garamond"/>
                <w:sz w:val="20"/>
                <w:szCs w:val="20"/>
              </w:rPr>
              <w:t xml:space="preserve"> (jedna aktywność z poniższych)</w:t>
            </w:r>
            <w:r w:rsidRPr="002B7116">
              <w:rPr>
                <w:rFonts w:ascii="Garamond" w:hAnsi="Garamond"/>
                <w:sz w:val="20"/>
                <w:szCs w:val="20"/>
              </w:rPr>
              <w:t>:</w:t>
            </w:r>
          </w:p>
          <w:p w14:paraId="3300BEE9" w14:textId="4DD8756E" w:rsidR="00F41E31" w:rsidRPr="002B7116" w:rsidRDefault="00F41E31" w:rsidP="00316D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opracowanie programu</w:t>
            </w:r>
            <w:r w:rsidR="004D0C22" w:rsidRPr="002B7116">
              <w:rPr>
                <w:rFonts w:ascii="Garamond" w:hAnsi="Garamond"/>
                <w:sz w:val="20"/>
                <w:szCs w:val="20"/>
              </w:rPr>
              <w:t>/ów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nowego przedmiotu lub kursu ujętego </w:t>
            </w:r>
            <w:r w:rsidR="00CC5880">
              <w:rPr>
                <w:rFonts w:ascii="Garamond" w:hAnsi="Garamond"/>
                <w:sz w:val="20"/>
                <w:szCs w:val="20"/>
              </w:rPr>
              <w:br/>
            </w:r>
            <w:r w:rsidRPr="002B7116">
              <w:rPr>
                <w:rFonts w:ascii="Garamond" w:hAnsi="Garamond"/>
                <w:sz w:val="20"/>
                <w:szCs w:val="20"/>
              </w:rPr>
              <w:t>w programie studiów (</w:t>
            </w:r>
            <w:r w:rsidR="00330877" w:rsidRPr="002B7116">
              <w:rPr>
                <w:rFonts w:ascii="Garamond" w:hAnsi="Garamond"/>
                <w:sz w:val="20"/>
                <w:szCs w:val="20"/>
              </w:rPr>
              <w:t>2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966B87" w:rsidRPr="002B7116">
              <w:rPr>
                <w:rFonts w:ascii="Garamond" w:hAnsi="Garamond"/>
                <w:sz w:val="20"/>
                <w:szCs w:val="20"/>
              </w:rPr>
              <w:t>,</w:t>
            </w:r>
          </w:p>
          <w:p w14:paraId="3EA8CF34" w14:textId="018CC0D6" w:rsidR="00F41E31" w:rsidRPr="002B7116" w:rsidRDefault="00F41E31" w:rsidP="00316D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opracowanie programu</w:t>
            </w:r>
            <w:r w:rsidR="004D0C22" w:rsidRPr="002B7116">
              <w:rPr>
                <w:rFonts w:ascii="Garamond" w:hAnsi="Garamond"/>
                <w:sz w:val="20"/>
                <w:szCs w:val="20"/>
              </w:rPr>
              <w:t>/ów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studiów podyplomowych wdrożonego do realizacji</w:t>
            </w:r>
            <w:r w:rsidR="004D0C22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7116">
              <w:rPr>
                <w:rFonts w:ascii="Garamond" w:hAnsi="Garamond"/>
                <w:sz w:val="20"/>
                <w:szCs w:val="20"/>
              </w:rPr>
              <w:t>(</w:t>
            </w:r>
            <w:r w:rsidR="00330877" w:rsidRPr="002B7116">
              <w:rPr>
                <w:rFonts w:ascii="Garamond" w:hAnsi="Garamond"/>
                <w:sz w:val="20"/>
                <w:szCs w:val="20"/>
              </w:rPr>
              <w:t>4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966B87" w:rsidRPr="002B7116">
              <w:rPr>
                <w:rFonts w:ascii="Garamond" w:hAnsi="Garamond"/>
                <w:sz w:val="20"/>
                <w:szCs w:val="20"/>
              </w:rPr>
              <w:t>,</w:t>
            </w:r>
          </w:p>
          <w:p w14:paraId="563551AD" w14:textId="40DC586B" w:rsidR="004D0C22" w:rsidRPr="002B7116" w:rsidRDefault="00F41E31" w:rsidP="004D0C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przygotowanie nowego</w:t>
            </w:r>
            <w:r w:rsidR="004D0C22" w:rsidRPr="002B7116">
              <w:rPr>
                <w:rFonts w:ascii="Garamond" w:hAnsi="Garamond"/>
                <w:sz w:val="20"/>
                <w:szCs w:val="20"/>
              </w:rPr>
              <w:t>/</w:t>
            </w:r>
            <w:proofErr w:type="spellStart"/>
            <w:r w:rsidR="004D0C22" w:rsidRPr="002B7116">
              <w:rPr>
                <w:rFonts w:ascii="Garamond" w:hAnsi="Garamond"/>
                <w:sz w:val="20"/>
                <w:szCs w:val="20"/>
              </w:rPr>
              <w:t>ych</w:t>
            </w:r>
            <w:proofErr w:type="spellEnd"/>
            <w:r w:rsidRPr="002B7116">
              <w:rPr>
                <w:rFonts w:ascii="Garamond" w:hAnsi="Garamond"/>
                <w:sz w:val="20"/>
                <w:szCs w:val="20"/>
              </w:rPr>
              <w:t xml:space="preserve"> stanowiska laboratoryjnego (</w:t>
            </w:r>
            <w:r w:rsidR="00BA3A24" w:rsidRPr="002B7116">
              <w:rPr>
                <w:rFonts w:ascii="Garamond" w:hAnsi="Garamond"/>
                <w:sz w:val="20"/>
                <w:szCs w:val="20"/>
              </w:rPr>
              <w:t>5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966B87"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568B45AB" w14:textId="3335D404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37FC9992" w14:textId="77777777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88546C" w:rsidRPr="002B7116" w14:paraId="4F00D863" w14:textId="77777777" w:rsidTr="00210666">
        <w:tc>
          <w:tcPr>
            <w:tcW w:w="1129" w:type="dxa"/>
          </w:tcPr>
          <w:p w14:paraId="38E1EEB4" w14:textId="77777777" w:rsidR="00F41E31" w:rsidRPr="002B7116" w:rsidRDefault="00F41E31" w:rsidP="0021066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8F39F2" w14:textId="775E8281" w:rsidR="00F41E31" w:rsidRPr="002B7116" w:rsidRDefault="00F41E31" w:rsidP="00877E8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Recenzowanie prac dyplomowych</w:t>
            </w:r>
            <w:r w:rsidR="006C17AD" w:rsidRPr="002B7116">
              <w:rPr>
                <w:rFonts w:ascii="Garamond" w:hAnsi="Garamond"/>
                <w:sz w:val="20"/>
                <w:szCs w:val="20"/>
              </w:rPr>
              <w:t xml:space="preserve"> (rola </w:t>
            </w:r>
            <w:r w:rsidR="00CC5880">
              <w:rPr>
                <w:rFonts w:ascii="Garamond" w:hAnsi="Garamond"/>
                <w:sz w:val="20"/>
                <w:szCs w:val="20"/>
              </w:rPr>
              <w:t>„</w:t>
            </w:r>
            <w:r w:rsidR="006C17AD" w:rsidRPr="002B7116">
              <w:rPr>
                <w:rFonts w:ascii="Garamond" w:hAnsi="Garamond"/>
                <w:sz w:val="20"/>
                <w:szCs w:val="20"/>
              </w:rPr>
              <w:t>recenzent</w:t>
            </w:r>
            <w:r w:rsidR="00CC5880">
              <w:rPr>
                <w:rFonts w:ascii="Garamond" w:hAnsi="Garamond"/>
                <w:sz w:val="20"/>
                <w:szCs w:val="20"/>
              </w:rPr>
              <w:t>”</w:t>
            </w:r>
            <w:r w:rsidR="006C17AD" w:rsidRPr="002B7116">
              <w:rPr>
                <w:rFonts w:ascii="Garamond" w:hAnsi="Garamond"/>
                <w:sz w:val="20"/>
                <w:szCs w:val="20"/>
              </w:rPr>
              <w:t>)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64AB8" w:rsidRPr="002B7116">
              <w:rPr>
                <w:rFonts w:ascii="Garamond" w:hAnsi="Garamond"/>
                <w:sz w:val="20"/>
                <w:szCs w:val="20"/>
              </w:rPr>
              <w:t>–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dane z </w:t>
            </w:r>
            <w:r w:rsidR="000632A3" w:rsidRPr="002B7116">
              <w:rPr>
                <w:rFonts w:ascii="Garamond" w:hAnsi="Garamond"/>
                <w:sz w:val="20"/>
                <w:szCs w:val="20"/>
              </w:rPr>
              <w:t>USOS</w:t>
            </w:r>
            <w:r w:rsidRPr="002B7116">
              <w:rPr>
                <w:rFonts w:ascii="Garamond" w:hAnsi="Garamond"/>
                <w:sz w:val="20"/>
                <w:szCs w:val="20"/>
              </w:rPr>
              <w:br/>
              <w:t>(</w:t>
            </w:r>
            <w:r w:rsidR="002322EE" w:rsidRPr="002B7116">
              <w:rPr>
                <w:rFonts w:ascii="Garamond" w:hAnsi="Garamond"/>
                <w:sz w:val="20"/>
                <w:szCs w:val="20"/>
              </w:rPr>
              <w:t>2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 – za wykonanie co najmniej 3 recenzji)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67AEC87C" w14:textId="33135FB1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374E3981" w14:textId="77777777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163EC" w:rsidRPr="002B7116" w14:paraId="48FA4F8E" w14:textId="77777777" w:rsidTr="00210666">
        <w:tc>
          <w:tcPr>
            <w:tcW w:w="1129" w:type="dxa"/>
          </w:tcPr>
          <w:p w14:paraId="6E7A3597" w14:textId="77777777" w:rsidR="00F41E31" w:rsidRPr="002B7116" w:rsidRDefault="00F41E31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66C3B6" w14:textId="3DCC7C97" w:rsidR="00F41E31" w:rsidRPr="002B7116" w:rsidRDefault="00F41E31" w:rsidP="00D35F8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Udział w komisji egzaminu dyplomowego </w:t>
            </w:r>
            <w:r w:rsidR="006C17AD" w:rsidRPr="002B7116">
              <w:rPr>
                <w:rFonts w:ascii="Garamond" w:hAnsi="Garamond"/>
                <w:sz w:val="20"/>
                <w:szCs w:val="20"/>
              </w:rPr>
              <w:t>–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dane z </w:t>
            </w:r>
            <w:r w:rsidR="000632A3" w:rsidRPr="002B7116">
              <w:rPr>
                <w:rFonts w:ascii="Garamond" w:hAnsi="Garamond"/>
                <w:sz w:val="20"/>
                <w:szCs w:val="20"/>
              </w:rPr>
              <w:t>USOS</w:t>
            </w:r>
            <w:r w:rsidRPr="002B7116">
              <w:rPr>
                <w:rFonts w:ascii="Garamond" w:hAnsi="Garamond"/>
                <w:sz w:val="20"/>
                <w:szCs w:val="20"/>
              </w:rPr>
              <w:br/>
              <w:t>(</w:t>
            </w:r>
            <w:r w:rsidR="002322EE" w:rsidRPr="002B7116">
              <w:rPr>
                <w:rFonts w:ascii="Garamond" w:hAnsi="Garamond"/>
                <w:sz w:val="20"/>
                <w:szCs w:val="20"/>
              </w:rPr>
              <w:t>2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 – za udział w co najmniej 2 komisjach)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3E6EFFA6" w14:textId="094AD2A9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435257AD" w14:textId="77777777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163EC" w:rsidRPr="002B7116" w14:paraId="71DA6595" w14:textId="77777777" w:rsidTr="00210666">
        <w:tc>
          <w:tcPr>
            <w:tcW w:w="1129" w:type="dxa"/>
          </w:tcPr>
          <w:p w14:paraId="45CACDE8" w14:textId="77777777" w:rsidR="00F41E31" w:rsidRPr="002B7116" w:rsidRDefault="00F41E31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04A1686" w14:textId="761C850A" w:rsidR="00F41E31" w:rsidRPr="002B7116" w:rsidRDefault="00F41E31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Organizacja zajęć nadprogramowych nie wliczanych do pensum, np. wyjazdów studyjnych do przedsiębiorstw i instytucji (2 pkt)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.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54ED2F9" w14:textId="16804A34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3C004817" w14:textId="77777777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163EC" w:rsidRPr="002B7116" w14:paraId="3B5198BE" w14:textId="77777777" w:rsidTr="00210666">
        <w:tc>
          <w:tcPr>
            <w:tcW w:w="1129" w:type="dxa"/>
          </w:tcPr>
          <w:p w14:paraId="6277ED0D" w14:textId="77777777" w:rsidR="00F41E31" w:rsidRPr="002B7116" w:rsidRDefault="00F41E31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3851D2E" w14:textId="3EB7FB43" w:rsidR="00F41E31" w:rsidRPr="002B7116" w:rsidRDefault="00F41E31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Prowadzenie zajęć dydaktycznych w ramach programów międzynarodowych (np. Erasmus+)</w:t>
            </w:r>
            <w:r w:rsidR="00B75EC9" w:rsidRPr="002B7116">
              <w:rPr>
                <w:rFonts w:ascii="Garamond" w:hAnsi="Garamond"/>
                <w:sz w:val="20"/>
                <w:szCs w:val="20"/>
              </w:rPr>
              <w:t xml:space="preserve">, odnotowanych w </w:t>
            </w:r>
            <w:r w:rsidRPr="002B7116">
              <w:rPr>
                <w:rFonts w:ascii="Garamond" w:hAnsi="Garamond"/>
                <w:sz w:val="20"/>
                <w:szCs w:val="20"/>
              </w:rPr>
              <w:t>USOS</w:t>
            </w:r>
            <w:r w:rsidR="002E492C" w:rsidRPr="002B7116">
              <w:rPr>
                <w:rFonts w:ascii="Garamond" w:hAnsi="Garamond"/>
                <w:sz w:val="20"/>
                <w:szCs w:val="20"/>
              </w:rPr>
              <w:t xml:space="preserve"> (jedna aktywność z poniższych)</w:t>
            </w:r>
            <w:r w:rsidRPr="002B7116">
              <w:rPr>
                <w:rFonts w:ascii="Garamond" w:hAnsi="Garamond"/>
                <w:sz w:val="20"/>
                <w:szCs w:val="20"/>
              </w:rPr>
              <w:t>:</w:t>
            </w:r>
          </w:p>
          <w:p w14:paraId="54BD67EB" w14:textId="3F28BDCE" w:rsidR="00F41E31" w:rsidRPr="002B7116" w:rsidRDefault="00F41E31" w:rsidP="00316D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co najmniej 20 godzin (2 pkt)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,</w:t>
            </w:r>
          </w:p>
          <w:p w14:paraId="2DCE0987" w14:textId="19065457" w:rsidR="00F41E31" w:rsidRPr="002B7116" w:rsidRDefault="00F41E31" w:rsidP="00316D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co najmniej 50 godzin (4 pkt)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545058E8" w14:textId="52AB7831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296FA675" w14:textId="77777777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17EA" w:rsidRPr="002B7116" w14:paraId="637882F1" w14:textId="77777777" w:rsidTr="00210666">
        <w:tc>
          <w:tcPr>
            <w:tcW w:w="1129" w:type="dxa"/>
          </w:tcPr>
          <w:p w14:paraId="445D7A61" w14:textId="77777777" w:rsidR="00F41E31" w:rsidRPr="002B7116" w:rsidRDefault="00F41E31" w:rsidP="0021066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2CAE68" w14:textId="1A76BAD6" w:rsidR="00F41E31" w:rsidRPr="002B7116" w:rsidRDefault="00F41E31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Udokumentowa</w:t>
            </w:r>
            <w:r w:rsidR="009B184A" w:rsidRPr="002B7116">
              <w:rPr>
                <w:rFonts w:ascii="Garamond" w:hAnsi="Garamond"/>
                <w:sz w:val="20"/>
                <w:szCs w:val="20"/>
              </w:rPr>
              <w:t>na opieka naukowa nad nagrodzonymi lub wyróżnionymi pracami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184A" w:rsidRPr="002B7116">
              <w:rPr>
                <w:rFonts w:ascii="Garamond" w:hAnsi="Garamond"/>
                <w:sz w:val="20"/>
                <w:szCs w:val="20"/>
              </w:rPr>
              <w:t>dyplomowymi studentów</w:t>
            </w:r>
            <w:r w:rsidRPr="002B7116">
              <w:rPr>
                <w:rFonts w:ascii="Garamond" w:hAnsi="Garamond"/>
                <w:sz w:val="20"/>
                <w:szCs w:val="20"/>
              </w:rPr>
              <w:t>, przez instytucje zewnętrzne (2 pkt)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.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A2BBD73" w14:textId="172EDEB3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3B0FAD4F" w14:textId="77777777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17EA" w:rsidRPr="002B7116" w14:paraId="6FE88947" w14:textId="77777777" w:rsidTr="00210666">
        <w:tc>
          <w:tcPr>
            <w:tcW w:w="1129" w:type="dxa"/>
          </w:tcPr>
          <w:p w14:paraId="21445030" w14:textId="77777777" w:rsidR="00F41E31" w:rsidRPr="002B7116" w:rsidRDefault="00F41E31" w:rsidP="0021066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D.I.10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57E2974" w14:textId="3FCC2E76" w:rsidR="00F41E31" w:rsidRPr="002B7116" w:rsidRDefault="00F41E31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Udokumentowana opieka nad studentem lub grupą studentów, którzy wygłosili referaty na sesjach lub konferencjach naukowych (</w:t>
            </w:r>
            <w:r w:rsidR="002322EE" w:rsidRPr="002B7116">
              <w:rPr>
                <w:rFonts w:ascii="Garamond" w:hAnsi="Garamond"/>
                <w:sz w:val="20"/>
                <w:szCs w:val="20"/>
              </w:rPr>
              <w:t>2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.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40915E3" w14:textId="7C2225E8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1B99A200" w14:textId="77777777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17EA" w:rsidRPr="002B7116" w14:paraId="12B28499" w14:textId="77777777" w:rsidTr="00210666">
        <w:tc>
          <w:tcPr>
            <w:tcW w:w="1129" w:type="dxa"/>
          </w:tcPr>
          <w:p w14:paraId="46E75A3C" w14:textId="77777777" w:rsidR="00F41E31" w:rsidRPr="002B7116" w:rsidRDefault="00F41E31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D.I.11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47D89F0" w14:textId="7FC176A3" w:rsidR="00F41E31" w:rsidRPr="002B7116" w:rsidRDefault="00F41E31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Udokumentowana niekomercyjna działalność dydaktyczna, np. wykłady </w:t>
            </w:r>
            <w:r w:rsidR="00CC5880">
              <w:rPr>
                <w:rFonts w:ascii="Garamond" w:hAnsi="Garamond"/>
                <w:sz w:val="20"/>
                <w:szCs w:val="20"/>
              </w:rPr>
              <w:br/>
            </w:r>
            <w:r w:rsidRPr="002B7116">
              <w:rPr>
                <w:rFonts w:ascii="Garamond" w:hAnsi="Garamond"/>
                <w:sz w:val="20"/>
                <w:szCs w:val="20"/>
              </w:rPr>
              <w:t>w czasie „dni otwartych” Uczelni lub w szkołach średnich (</w:t>
            </w:r>
            <w:r w:rsidR="002322EE" w:rsidRPr="002B7116">
              <w:rPr>
                <w:rFonts w:ascii="Garamond" w:hAnsi="Garamond"/>
                <w:sz w:val="20"/>
                <w:szCs w:val="20"/>
              </w:rPr>
              <w:t>2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4F21835E" w14:textId="45152DEA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53B99C6B" w14:textId="77777777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833529" w:rsidRPr="002B7116" w14:paraId="553E7320" w14:textId="77777777" w:rsidTr="00210666">
        <w:tc>
          <w:tcPr>
            <w:tcW w:w="1129" w:type="dxa"/>
          </w:tcPr>
          <w:p w14:paraId="65959F3F" w14:textId="6E2862E3" w:rsidR="00F41E31" w:rsidRPr="002B7116" w:rsidRDefault="00F41E31" w:rsidP="0021066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D.I.12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D9C3C0" w14:textId="3BF13B15" w:rsidR="00F41E31" w:rsidRPr="002B7116" w:rsidRDefault="00F41E31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Przygotowanie raportów samooceny na potrzeby akredytacji, </w:t>
            </w:r>
            <w:r w:rsidR="00CC5880">
              <w:rPr>
                <w:rFonts w:ascii="Garamond" w:hAnsi="Garamond"/>
                <w:sz w:val="20"/>
                <w:szCs w:val="20"/>
              </w:rPr>
              <w:br/>
            </w:r>
            <w:r w:rsidRPr="002B7116">
              <w:rPr>
                <w:rFonts w:ascii="Garamond" w:hAnsi="Garamond"/>
                <w:sz w:val="20"/>
                <w:szCs w:val="20"/>
              </w:rPr>
              <w:t>w tym</w:t>
            </w:r>
            <w:r w:rsidR="002E492C" w:rsidRPr="002B7116">
              <w:rPr>
                <w:rFonts w:ascii="Garamond" w:hAnsi="Garamond"/>
                <w:sz w:val="20"/>
                <w:szCs w:val="20"/>
              </w:rPr>
              <w:t xml:space="preserve"> (jedna aktywność z poniższych)</w:t>
            </w:r>
            <w:r w:rsidR="00523618" w:rsidRPr="002B7116">
              <w:rPr>
                <w:rFonts w:ascii="Garamond" w:hAnsi="Garamond"/>
                <w:sz w:val="20"/>
                <w:szCs w:val="20"/>
              </w:rPr>
              <w:t>:</w:t>
            </w:r>
          </w:p>
          <w:p w14:paraId="32379456" w14:textId="5FC5EBCE" w:rsidR="00F41E31" w:rsidRPr="002B7116" w:rsidRDefault="005436FE" w:rsidP="00316D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pełnienie roli </w:t>
            </w:r>
            <w:r w:rsidR="007622BC" w:rsidRPr="002B7116">
              <w:rPr>
                <w:rFonts w:ascii="Garamond" w:hAnsi="Garamond"/>
                <w:sz w:val="20"/>
                <w:szCs w:val="20"/>
              </w:rPr>
              <w:t>redaktora raportu/</w:t>
            </w:r>
            <w:r w:rsidR="00F41E31" w:rsidRPr="002B7116">
              <w:rPr>
                <w:rFonts w:ascii="Garamond" w:hAnsi="Garamond"/>
                <w:sz w:val="20"/>
                <w:szCs w:val="20"/>
              </w:rPr>
              <w:t>koordynator</w:t>
            </w:r>
            <w:r w:rsidRPr="002B7116">
              <w:rPr>
                <w:rFonts w:ascii="Garamond" w:hAnsi="Garamond"/>
                <w:sz w:val="20"/>
                <w:szCs w:val="20"/>
              </w:rPr>
              <w:t>a</w:t>
            </w:r>
            <w:r w:rsidR="007622BC" w:rsidRPr="002B7116">
              <w:rPr>
                <w:rFonts w:ascii="Garamond" w:hAnsi="Garamond"/>
                <w:sz w:val="20"/>
                <w:szCs w:val="20"/>
              </w:rPr>
              <w:t xml:space="preserve"> wizytacji</w:t>
            </w:r>
            <w:r w:rsidR="00F41E31" w:rsidRPr="002B711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BA3A24" w:rsidRPr="002B7116">
              <w:rPr>
                <w:rFonts w:ascii="Garamond" w:hAnsi="Garamond"/>
                <w:sz w:val="20"/>
                <w:szCs w:val="20"/>
              </w:rPr>
              <w:t>5</w:t>
            </w:r>
            <w:r w:rsidR="00F41E31"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,</w:t>
            </w:r>
          </w:p>
          <w:p w14:paraId="19427D30" w14:textId="13B48118" w:rsidR="00F41E31" w:rsidRPr="002B7116" w:rsidRDefault="00F41E31" w:rsidP="00316D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autor</w:t>
            </w:r>
            <w:r w:rsidR="00523618" w:rsidRPr="002B7116">
              <w:rPr>
                <w:rFonts w:ascii="Garamond" w:hAnsi="Garamond"/>
                <w:sz w:val="20"/>
                <w:szCs w:val="20"/>
              </w:rPr>
              <w:t>stwo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rozdziału</w:t>
            </w:r>
            <w:r w:rsidR="00833529" w:rsidRPr="002B7116">
              <w:rPr>
                <w:rFonts w:ascii="Garamond" w:hAnsi="Garamond"/>
                <w:sz w:val="20"/>
                <w:szCs w:val="20"/>
              </w:rPr>
              <w:t>/ów</w:t>
            </w:r>
            <w:r w:rsidR="007622BC" w:rsidRPr="002B7116">
              <w:rPr>
                <w:rFonts w:ascii="Garamond" w:hAnsi="Garamond"/>
                <w:sz w:val="20"/>
                <w:szCs w:val="20"/>
              </w:rPr>
              <w:t xml:space="preserve"> raportu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BA3A24" w:rsidRPr="002B7116">
              <w:rPr>
                <w:rFonts w:ascii="Garamond" w:hAnsi="Garamond"/>
                <w:sz w:val="20"/>
                <w:szCs w:val="20"/>
              </w:rPr>
              <w:t>3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,</w:t>
            </w:r>
          </w:p>
          <w:p w14:paraId="380B2089" w14:textId="6E800B47" w:rsidR="00F41E31" w:rsidRPr="002B7116" w:rsidRDefault="00F41E31" w:rsidP="0083352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współautor</w:t>
            </w:r>
            <w:r w:rsidR="00523618" w:rsidRPr="002B7116">
              <w:rPr>
                <w:rFonts w:ascii="Garamond" w:hAnsi="Garamond"/>
                <w:sz w:val="20"/>
                <w:szCs w:val="20"/>
              </w:rPr>
              <w:t>stwo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rozdziału</w:t>
            </w:r>
            <w:r w:rsidR="00833529" w:rsidRPr="002B7116">
              <w:rPr>
                <w:rFonts w:ascii="Garamond" w:hAnsi="Garamond"/>
                <w:sz w:val="20"/>
                <w:szCs w:val="20"/>
              </w:rPr>
              <w:t>/ów</w:t>
            </w:r>
            <w:r w:rsidR="007622BC" w:rsidRPr="002B7116">
              <w:rPr>
                <w:rFonts w:ascii="Garamond" w:hAnsi="Garamond"/>
                <w:sz w:val="20"/>
                <w:szCs w:val="20"/>
              </w:rPr>
              <w:t xml:space="preserve"> raportu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(2 pkt)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1DEBE9C9" w14:textId="588F54EE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7E747877" w14:textId="77777777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C60410" w:rsidRPr="002B7116" w14:paraId="49DCA99C" w14:textId="77777777" w:rsidTr="00210666">
        <w:tc>
          <w:tcPr>
            <w:tcW w:w="1129" w:type="dxa"/>
          </w:tcPr>
          <w:p w14:paraId="005048B0" w14:textId="53A16EC0" w:rsidR="00F41E31" w:rsidRPr="002B7116" w:rsidRDefault="00F41E31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D.I.13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013A97" w14:textId="1EE77CBB" w:rsidR="00F41E31" w:rsidRPr="002B7116" w:rsidRDefault="00F41E31" w:rsidP="006F11F4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Posiadanie uprawnień zawodowych umożliwiających prowadzenie zajęć praktycznych, co nie dotyczy kursu pedagogicznego (</w:t>
            </w:r>
            <w:r w:rsidR="00BA3A24" w:rsidRPr="002B7116">
              <w:rPr>
                <w:rFonts w:ascii="Garamond" w:hAnsi="Garamond"/>
                <w:sz w:val="20"/>
                <w:szCs w:val="20"/>
              </w:rPr>
              <w:t>3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0131849C" w14:textId="0DBA1005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63B8F6B0" w14:textId="77777777" w:rsidR="00F41E31" w:rsidRPr="002B7116" w:rsidRDefault="00F41E31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C60410" w:rsidRPr="002B7116" w14:paraId="425D589E" w14:textId="77777777" w:rsidTr="00210666">
        <w:tc>
          <w:tcPr>
            <w:tcW w:w="1129" w:type="dxa"/>
          </w:tcPr>
          <w:p w14:paraId="6E10E5F5" w14:textId="6FACE9A5" w:rsidR="009A502C" w:rsidRPr="002B7116" w:rsidRDefault="009A502C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D.I.14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52C7C4" w14:textId="12E17D29" w:rsidR="009A502C" w:rsidRPr="002B7116" w:rsidRDefault="00F41E31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Właściwe wypełnianie obowiązków związanych</w:t>
            </w:r>
            <w:r w:rsidR="005436FE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7116">
              <w:rPr>
                <w:rFonts w:ascii="Garamond" w:hAnsi="Garamond"/>
                <w:sz w:val="20"/>
                <w:szCs w:val="20"/>
              </w:rPr>
              <w:t>z dokumentowaniem procesu dydaktycznego</w:t>
            </w:r>
            <w:r w:rsidR="005436FE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(max </w:t>
            </w:r>
            <w:r w:rsidR="00BA3A24" w:rsidRPr="002B7116">
              <w:rPr>
                <w:rFonts w:ascii="Garamond" w:hAnsi="Garamond"/>
                <w:sz w:val="20"/>
                <w:szCs w:val="20"/>
              </w:rPr>
              <w:t>2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17C66314" w14:textId="36055653" w:rsidR="009A502C" w:rsidRPr="002B7116" w:rsidRDefault="009A502C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30D3A493" w14:textId="77777777" w:rsidR="009A502C" w:rsidRPr="002B7116" w:rsidRDefault="009A502C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C60410" w:rsidRPr="002B7116" w14:paraId="35F37D07" w14:textId="77777777" w:rsidTr="00210666">
        <w:tc>
          <w:tcPr>
            <w:tcW w:w="1129" w:type="dxa"/>
          </w:tcPr>
          <w:p w14:paraId="57D3833E" w14:textId="3B736AEC" w:rsidR="00D12B92" w:rsidRPr="002B7116" w:rsidRDefault="00D12B92" w:rsidP="0021066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D.I.1</w:t>
            </w:r>
            <w:r w:rsidR="009A502C" w:rsidRPr="002B7116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5EBB96" w14:textId="307475D0" w:rsidR="00D12B92" w:rsidRPr="002B7116" w:rsidRDefault="00D12B92" w:rsidP="00316D3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Inne udokumentowane aktywności dydaktyczne</w:t>
            </w:r>
            <w:r w:rsidR="009A502C" w:rsidRPr="002B711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5436FE" w:rsidRPr="002B7116">
              <w:rPr>
                <w:rFonts w:ascii="Garamond" w:hAnsi="Garamond"/>
                <w:sz w:val="20"/>
                <w:szCs w:val="20"/>
              </w:rPr>
              <w:t xml:space="preserve">max </w:t>
            </w:r>
            <w:r w:rsidR="00BA3A24" w:rsidRPr="002B7116">
              <w:rPr>
                <w:rFonts w:ascii="Garamond" w:hAnsi="Garamond"/>
                <w:sz w:val="20"/>
                <w:szCs w:val="20"/>
              </w:rPr>
              <w:t>2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</w:t>
            </w:r>
            <w:r w:rsidR="00CC5880">
              <w:rPr>
                <w:rFonts w:ascii="Garamond" w:hAnsi="Garamond"/>
                <w:sz w:val="20"/>
                <w:szCs w:val="20"/>
              </w:rPr>
              <w:t>*</w:t>
            </w:r>
            <w:r w:rsidR="00BE17D9"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154F5012" w14:textId="05CD8513" w:rsidR="00D12B92" w:rsidRPr="002B7116" w:rsidRDefault="00D12B92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1EBF8F91" w14:textId="77777777" w:rsidR="00D12B92" w:rsidRPr="002B7116" w:rsidRDefault="00D12B92" w:rsidP="00316D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C60410" w:rsidRPr="002B7116" w14:paraId="1A3645CF" w14:textId="77777777" w:rsidTr="005717EA">
        <w:tc>
          <w:tcPr>
            <w:tcW w:w="7366" w:type="dxa"/>
            <w:gridSpan w:val="2"/>
            <w:vAlign w:val="center"/>
          </w:tcPr>
          <w:p w14:paraId="591036BB" w14:textId="063D58E1" w:rsidR="00D12B92" w:rsidRPr="002B7116" w:rsidRDefault="00D12B92" w:rsidP="001455E3">
            <w:pPr>
              <w:spacing w:after="0" w:line="24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Razem: D.I.1 – D.I.1</w:t>
            </w:r>
            <w:r w:rsidR="005436FE" w:rsidRPr="002B7116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5E107ED2" w14:textId="3876D1FD" w:rsidR="00D12B92" w:rsidRPr="002B7116" w:rsidRDefault="00D12B92" w:rsidP="00316D3C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9DE24CB" w14:textId="77777777" w:rsidR="00D12B92" w:rsidRPr="002B7116" w:rsidRDefault="00D12B92" w:rsidP="00316D3C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1A57611" w14:textId="6F8B3BD3" w:rsidR="009A502C" w:rsidRDefault="009A502C" w:rsidP="00D12B92">
      <w:pPr>
        <w:spacing w:after="0" w:line="240" w:lineRule="auto"/>
        <w:rPr>
          <w:rFonts w:ascii="Garamond" w:hAnsi="Garamond"/>
          <w:b/>
        </w:rPr>
      </w:pPr>
    </w:p>
    <w:p w14:paraId="4B82F4C1" w14:textId="76D7DB30" w:rsidR="00B924CF" w:rsidRPr="00CC5880" w:rsidRDefault="00CC5880" w:rsidP="00CC5880">
      <w:pPr>
        <w:pStyle w:val="Akapitzlist"/>
        <w:numPr>
          <w:ilvl w:val="0"/>
          <w:numId w:val="46"/>
        </w:numPr>
        <w:spacing w:after="0" w:line="240" w:lineRule="auto"/>
        <w:rPr>
          <w:rFonts w:ascii="Garamond" w:hAnsi="Garamond"/>
          <w:sz w:val="16"/>
          <w:szCs w:val="16"/>
        </w:rPr>
      </w:pPr>
      <w:r w:rsidRPr="00CC5880">
        <w:rPr>
          <w:rFonts w:ascii="Garamond" w:hAnsi="Garamond"/>
          <w:sz w:val="16"/>
          <w:szCs w:val="16"/>
        </w:rPr>
        <w:t>Punkty przyznaje kierownik jednostki</w:t>
      </w:r>
    </w:p>
    <w:p w14:paraId="7528B121" w14:textId="6885BEF0" w:rsidR="00D12B92" w:rsidRPr="002B7116" w:rsidRDefault="00D12B92" w:rsidP="00023E90">
      <w:pPr>
        <w:spacing w:after="120" w:line="240" w:lineRule="auto"/>
        <w:jc w:val="both"/>
        <w:rPr>
          <w:rFonts w:ascii="Garamond" w:hAnsi="Garamond"/>
        </w:rPr>
      </w:pPr>
      <w:r w:rsidRPr="002B7116">
        <w:rPr>
          <w:rFonts w:ascii="Garamond" w:hAnsi="Garamond"/>
        </w:rPr>
        <w:lastRenderedPageBreak/>
        <w:t xml:space="preserve">Tabela D.II. </w:t>
      </w:r>
      <w:bookmarkStart w:id="2" w:name="_Hlk119140296"/>
      <w:r w:rsidRPr="002B7116">
        <w:rPr>
          <w:rFonts w:ascii="Garamond" w:hAnsi="Garamond"/>
        </w:rPr>
        <w:t>Działalność dydaktyczna pracowników dydaktycznych ogólnouczelnianej jednostki organizacyjnej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6237"/>
        <w:gridCol w:w="993"/>
        <w:gridCol w:w="1695"/>
      </w:tblGrid>
      <w:tr w:rsidR="009B184A" w:rsidRPr="002B7116" w14:paraId="2555D158" w14:textId="77777777" w:rsidTr="009B184A">
        <w:tc>
          <w:tcPr>
            <w:tcW w:w="1129" w:type="dxa"/>
            <w:vAlign w:val="center"/>
          </w:tcPr>
          <w:p w14:paraId="3213A1E4" w14:textId="2FFBE375" w:rsidR="009B184A" w:rsidRPr="002B7116" w:rsidRDefault="009B184A" w:rsidP="009B184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Kod kryterium oceny</w:t>
            </w:r>
          </w:p>
        </w:tc>
        <w:tc>
          <w:tcPr>
            <w:tcW w:w="6237" w:type="dxa"/>
            <w:vAlign w:val="center"/>
          </w:tcPr>
          <w:p w14:paraId="763FEB54" w14:textId="77777777" w:rsidR="009B184A" w:rsidRPr="002B7116" w:rsidRDefault="009B184A" w:rsidP="009B184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Rodzaj aktywności dydaktycznych</w:t>
            </w:r>
          </w:p>
          <w:p w14:paraId="36366C04" w14:textId="79B66C05" w:rsidR="009B184A" w:rsidRPr="002B7116" w:rsidRDefault="009B184A" w:rsidP="009B184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(punktacja dotyczy danej aktywności w cały</w:t>
            </w:r>
            <w:r w:rsidR="001455E3" w:rsidRPr="002B7116">
              <w:rPr>
                <w:rFonts w:ascii="Garamond" w:hAnsi="Garamond"/>
                <w:sz w:val="20"/>
                <w:szCs w:val="20"/>
              </w:rPr>
              <w:t>m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okresie objętym oceną)</w:t>
            </w:r>
          </w:p>
        </w:tc>
        <w:tc>
          <w:tcPr>
            <w:tcW w:w="993" w:type="dxa"/>
            <w:vAlign w:val="center"/>
          </w:tcPr>
          <w:p w14:paraId="60DA942B" w14:textId="1DA24028" w:rsidR="009B184A" w:rsidRPr="002B7116" w:rsidRDefault="009B184A" w:rsidP="009B184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Liczba punktów</w:t>
            </w:r>
          </w:p>
        </w:tc>
        <w:tc>
          <w:tcPr>
            <w:tcW w:w="1695" w:type="dxa"/>
            <w:vAlign w:val="center"/>
          </w:tcPr>
          <w:p w14:paraId="3C7310BC" w14:textId="294AA42E" w:rsidR="009B184A" w:rsidRPr="002B7116" w:rsidRDefault="009B184A" w:rsidP="009B184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Podpis kierownika jednostki</w:t>
            </w:r>
          </w:p>
        </w:tc>
      </w:tr>
      <w:tr w:rsidR="009B184A" w:rsidRPr="002B7116" w14:paraId="6E3337A5" w14:textId="77777777" w:rsidTr="00210666">
        <w:tc>
          <w:tcPr>
            <w:tcW w:w="1129" w:type="dxa"/>
          </w:tcPr>
          <w:p w14:paraId="684CD6A9" w14:textId="77777777" w:rsidR="00D12B92" w:rsidRPr="002B7116" w:rsidRDefault="00D12B92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D.II.1</w:t>
            </w:r>
          </w:p>
        </w:tc>
        <w:tc>
          <w:tcPr>
            <w:tcW w:w="6237" w:type="dxa"/>
            <w:vAlign w:val="center"/>
          </w:tcPr>
          <w:p w14:paraId="573A3B5D" w14:textId="77777777" w:rsidR="009B184A" w:rsidRPr="002B7116" w:rsidRDefault="009B184A" w:rsidP="009B184A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Ocena wystawiana na podstawie studenckich/doktoranckich ankiet (2–6 pkt).</w:t>
            </w:r>
          </w:p>
          <w:p w14:paraId="6FEAB54E" w14:textId="700443A3" w:rsidR="00D12B92" w:rsidRPr="002B7116" w:rsidRDefault="009B184A" w:rsidP="009B184A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Wartość punktowa ustalana na podstawie wygenerowanej z USOS średniej oceny z ankiet, zaokrąglonej w górę.</w:t>
            </w:r>
          </w:p>
        </w:tc>
        <w:tc>
          <w:tcPr>
            <w:tcW w:w="993" w:type="dxa"/>
            <w:vAlign w:val="center"/>
          </w:tcPr>
          <w:p w14:paraId="1A3A5EA9" w14:textId="4162B791" w:rsidR="00D12B92" w:rsidRPr="002B7116" w:rsidRDefault="00D12B92" w:rsidP="009A5B4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C4E2D78" w14:textId="77777777" w:rsidR="00D12B92" w:rsidRPr="002B7116" w:rsidRDefault="00D12B92" w:rsidP="009A5B4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B184A" w:rsidRPr="002B7116" w14:paraId="41D0EB74" w14:textId="77777777" w:rsidTr="00210666">
        <w:tc>
          <w:tcPr>
            <w:tcW w:w="1129" w:type="dxa"/>
          </w:tcPr>
          <w:p w14:paraId="3DEABA17" w14:textId="77777777" w:rsidR="00D12B92" w:rsidRPr="002B7116" w:rsidRDefault="00D12B92" w:rsidP="0021066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D.II.2</w:t>
            </w:r>
          </w:p>
        </w:tc>
        <w:tc>
          <w:tcPr>
            <w:tcW w:w="6237" w:type="dxa"/>
            <w:vAlign w:val="center"/>
          </w:tcPr>
          <w:p w14:paraId="6CF593F8" w14:textId="77777777" w:rsidR="009B184A" w:rsidRPr="002B7116" w:rsidRDefault="009B184A" w:rsidP="009B184A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Ocena z hospitacji zajęć wystawiana na podstawie protokołu/ów (1–5 pkt).</w:t>
            </w:r>
          </w:p>
          <w:p w14:paraId="089E4495" w14:textId="3FB24C7D" w:rsidR="00D12B92" w:rsidRPr="002B7116" w:rsidRDefault="009B184A" w:rsidP="009B184A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W przypadku kilku ocen z hospitacji, wartość punktową ustala się </w:t>
            </w:r>
            <w:r w:rsidR="00CC5880">
              <w:rPr>
                <w:rFonts w:ascii="Garamond" w:hAnsi="Garamond"/>
                <w:sz w:val="20"/>
                <w:szCs w:val="20"/>
              </w:rPr>
              <w:br/>
            </w:r>
            <w:r w:rsidRPr="002B7116">
              <w:rPr>
                <w:rFonts w:ascii="Garamond" w:hAnsi="Garamond"/>
                <w:sz w:val="20"/>
                <w:szCs w:val="20"/>
              </w:rPr>
              <w:t>na podstawie średniej, zaokrąglonej w górę.</w:t>
            </w:r>
          </w:p>
        </w:tc>
        <w:tc>
          <w:tcPr>
            <w:tcW w:w="993" w:type="dxa"/>
            <w:vAlign w:val="center"/>
          </w:tcPr>
          <w:p w14:paraId="3AB9C499" w14:textId="03291BA8" w:rsidR="00D12B92" w:rsidRPr="002B7116" w:rsidRDefault="00D12B92" w:rsidP="009A5B4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3B7EB77" w14:textId="77777777" w:rsidR="00D12B92" w:rsidRPr="002B7116" w:rsidRDefault="00D12B92" w:rsidP="009A5B4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B184A" w:rsidRPr="002B7116" w14:paraId="19347320" w14:textId="77777777" w:rsidTr="00210666">
        <w:tc>
          <w:tcPr>
            <w:tcW w:w="1129" w:type="dxa"/>
          </w:tcPr>
          <w:p w14:paraId="1AEA020E" w14:textId="15B398D5" w:rsidR="009B184A" w:rsidRPr="002B7116" w:rsidRDefault="009B184A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D.II.3</w:t>
            </w:r>
          </w:p>
        </w:tc>
        <w:tc>
          <w:tcPr>
            <w:tcW w:w="6237" w:type="dxa"/>
            <w:vAlign w:val="center"/>
          </w:tcPr>
          <w:p w14:paraId="7BA297E7" w14:textId="45275E01" w:rsidR="009B184A" w:rsidRPr="002B7116" w:rsidRDefault="009B184A" w:rsidP="009B184A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Autorstwo lub współautorstwo opracowań związanych z </w:t>
            </w:r>
            <w:r w:rsidR="00EE1EA3" w:rsidRPr="002B7116">
              <w:rPr>
                <w:rFonts w:ascii="Garamond" w:hAnsi="Garamond"/>
                <w:sz w:val="20"/>
                <w:szCs w:val="20"/>
              </w:rPr>
              <w:t xml:space="preserve">prowadzonymi </w:t>
            </w:r>
            <w:r w:rsidRPr="002B7116">
              <w:rPr>
                <w:rFonts w:ascii="Garamond" w:hAnsi="Garamond"/>
                <w:sz w:val="20"/>
                <w:szCs w:val="20"/>
              </w:rPr>
              <w:t>zaję</w:t>
            </w:r>
            <w:r w:rsidR="00EE1EA3" w:rsidRPr="002B7116">
              <w:rPr>
                <w:rFonts w:ascii="Garamond" w:hAnsi="Garamond"/>
                <w:sz w:val="20"/>
                <w:szCs w:val="20"/>
              </w:rPr>
              <w:t>ciami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dydaktyczny</w:t>
            </w:r>
            <w:r w:rsidR="00EE1EA3" w:rsidRPr="002B7116">
              <w:rPr>
                <w:rFonts w:ascii="Garamond" w:hAnsi="Garamond"/>
                <w:sz w:val="20"/>
                <w:szCs w:val="20"/>
              </w:rPr>
              <w:t>mi</w:t>
            </w:r>
            <w:r w:rsidRPr="002B7116">
              <w:rPr>
                <w:rFonts w:ascii="Garamond" w:hAnsi="Garamond"/>
                <w:sz w:val="20"/>
                <w:szCs w:val="20"/>
              </w:rPr>
              <w:t>, w tym</w:t>
            </w:r>
            <w:r w:rsidR="001A5AAA" w:rsidRPr="002B7116">
              <w:rPr>
                <w:rFonts w:ascii="Garamond" w:hAnsi="Garamond"/>
                <w:sz w:val="20"/>
                <w:szCs w:val="20"/>
              </w:rPr>
              <w:t xml:space="preserve"> (jedna aktywność z poniższych)</w:t>
            </w:r>
            <w:r w:rsidR="0011225D" w:rsidRPr="002B7116">
              <w:rPr>
                <w:rFonts w:ascii="Garamond" w:hAnsi="Garamond"/>
                <w:sz w:val="20"/>
                <w:szCs w:val="20"/>
              </w:rPr>
              <w:t>:</w:t>
            </w:r>
          </w:p>
          <w:p w14:paraId="27AA85EF" w14:textId="617CEA1C" w:rsidR="009B184A" w:rsidRPr="002B7116" w:rsidRDefault="009B184A" w:rsidP="009B184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materiały nie publikowane, np. instrukcje</w:t>
            </w:r>
            <w:r w:rsidR="00EE1EA3" w:rsidRPr="002B7116">
              <w:rPr>
                <w:rFonts w:ascii="Garamond" w:hAnsi="Garamond"/>
                <w:sz w:val="20"/>
                <w:szCs w:val="20"/>
              </w:rPr>
              <w:t>, plany treningowe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(2 pkt),</w:t>
            </w:r>
          </w:p>
          <w:p w14:paraId="102E15F5" w14:textId="620144E2" w:rsidR="00EE1EA3" w:rsidRPr="002B7116" w:rsidRDefault="00EE1EA3" w:rsidP="009B184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materiały multimedialne, np. kursy, filmy</w:t>
            </w:r>
            <w:r w:rsidR="00C76A5E" w:rsidRPr="002B7116">
              <w:rPr>
                <w:rFonts w:ascii="Garamond" w:hAnsi="Garamond"/>
                <w:sz w:val="20"/>
                <w:szCs w:val="20"/>
              </w:rPr>
              <w:t>, występy artystyczne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7B3665" w:rsidRPr="002B7116">
              <w:rPr>
                <w:rFonts w:ascii="Garamond" w:hAnsi="Garamond"/>
                <w:sz w:val="20"/>
                <w:szCs w:val="20"/>
              </w:rPr>
              <w:t>2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pkt),</w:t>
            </w:r>
          </w:p>
          <w:p w14:paraId="53E0F5F8" w14:textId="4CA1671F" w:rsidR="009B184A" w:rsidRPr="002B7116" w:rsidRDefault="009B184A" w:rsidP="009B184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publikacje popularno-naukowe lub dydaktyczne (</w:t>
            </w:r>
            <w:r w:rsidR="0011225D" w:rsidRPr="002B7116">
              <w:rPr>
                <w:rFonts w:ascii="Garamond" w:hAnsi="Garamond"/>
                <w:sz w:val="20"/>
                <w:szCs w:val="20"/>
              </w:rPr>
              <w:t>3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pkt),</w:t>
            </w:r>
          </w:p>
          <w:p w14:paraId="1E5D8EF5" w14:textId="3AB5178A" w:rsidR="009B184A" w:rsidRPr="002B7116" w:rsidRDefault="009B184A" w:rsidP="009B184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podręczniki, skrypty, monografie (</w:t>
            </w:r>
            <w:r w:rsidR="0011225D" w:rsidRPr="002B7116">
              <w:rPr>
                <w:rFonts w:ascii="Garamond" w:hAnsi="Garamond"/>
                <w:sz w:val="20"/>
                <w:szCs w:val="20"/>
              </w:rPr>
              <w:t>6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pkt).</w:t>
            </w:r>
          </w:p>
        </w:tc>
        <w:tc>
          <w:tcPr>
            <w:tcW w:w="993" w:type="dxa"/>
            <w:vAlign w:val="center"/>
          </w:tcPr>
          <w:p w14:paraId="06420581" w14:textId="5B16B7AC" w:rsidR="009B184A" w:rsidRPr="002B7116" w:rsidRDefault="009B184A" w:rsidP="009A5B4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DD9D7B1" w14:textId="77777777" w:rsidR="009B184A" w:rsidRPr="002B7116" w:rsidRDefault="009B184A" w:rsidP="009A5B4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A5AAA" w:rsidRPr="002B7116" w14:paraId="6D6E48C2" w14:textId="77777777" w:rsidTr="00210666">
        <w:tc>
          <w:tcPr>
            <w:tcW w:w="1129" w:type="dxa"/>
          </w:tcPr>
          <w:p w14:paraId="1D1CF5BE" w14:textId="70A24DB2" w:rsidR="001A5AAA" w:rsidRPr="002B7116" w:rsidRDefault="001A5AAA" w:rsidP="001A5AA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D.II.4</w:t>
            </w:r>
          </w:p>
        </w:tc>
        <w:tc>
          <w:tcPr>
            <w:tcW w:w="6237" w:type="dxa"/>
            <w:vAlign w:val="center"/>
          </w:tcPr>
          <w:p w14:paraId="7B0C42DA" w14:textId="649C34D9" w:rsidR="001A5AAA" w:rsidRPr="002B7116" w:rsidRDefault="001A5AAA" w:rsidP="00C70DF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Rozszerzanie oferty dydaktycznej</w:t>
            </w:r>
            <w:r w:rsidR="00764FAB" w:rsidRPr="002B7116">
              <w:rPr>
                <w:rFonts w:ascii="Garamond" w:hAnsi="Garamond"/>
                <w:sz w:val="20"/>
                <w:szCs w:val="20"/>
              </w:rPr>
              <w:t xml:space="preserve"> poprzez opracowanie</w:t>
            </w:r>
            <w:r w:rsidR="00C70DF2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7116">
              <w:rPr>
                <w:rFonts w:ascii="Garamond" w:hAnsi="Garamond"/>
                <w:sz w:val="20"/>
                <w:szCs w:val="20"/>
              </w:rPr>
              <w:t>programu nowego przedmiotu ujętego w programie studiów (2 pkt)</w:t>
            </w:r>
            <w:r w:rsidR="00C70DF2" w:rsidRPr="002B711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206D9451" w14:textId="119131CF" w:rsidR="001A5AAA" w:rsidRPr="002B7116" w:rsidRDefault="001A5AAA" w:rsidP="001A5AA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6DFA94A" w14:textId="77777777" w:rsidR="001A5AAA" w:rsidRPr="002B7116" w:rsidRDefault="001A5AAA" w:rsidP="001A5AA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E1EA3" w:rsidRPr="002B7116" w14:paraId="5E03531B" w14:textId="77777777" w:rsidTr="00210666">
        <w:tc>
          <w:tcPr>
            <w:tcW w:w="1129" w:type="dxa"/>
          </w:tcPr>
          <w:p w14:paraId="13CE9BBA" w14:textId="268C0537" w:rsidR="00EE1EA3" w:rsidRPr="002B7116" w:rsidRDefault="00EE1EA3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</w:t>
            </w:r>
            <w:r w:rsidR="00060E4B" w:rsidRPr="002B7116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center"/>
          </w:tcPr>
          <w:p w14:paraId="7838ECE8" w14:textId="6FCEB26F" w:rsidR="00EE1EA3" w:rsidRPr="002B7116" w:rsidRDefault="00110780" w:rsidP="00C76A5E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Rozszerzanie oferty dydaktycznej</w:t>
            </w:r>
            <w:r w:rsidR="001A5AAA" w:rsidRPr="002B7116">
              <w:rPr>
                <w:rFonts w:ascii="Garamond" w:hAnsi="Garamond"/>
                <w:sz w:val="20"/>
                <w:szCs w:val="20"/>
              </w:rPr>
              <w:t xml:space="preserve"> dla studentów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, np. poprzez opracowanie </w:t>
            </w:r>
            <w:r w:rsidR="00B347E8" w:rsidRPr="002B7116">
              <w:rPr>
                <w:rFonts w:ascii="Garamond" w:hAnsi="Garamond"/>
                <w:sz w:val="20"/>
                <w:szCs w:val="20"/>
              </w:rPr>
              <w:t xml:space="preserve">wdrożonego </w:t>
            </w:r>
            <w:r w:rsidRPr="002B7116">
              <w:rPr>
                <w:rFonts w:ascii="Garamond" w:hAnsi="Garamond"/>
                <w:sz w:val="20"/>
                <w:szCs w:val="20"/>
              </w:rPr>
              <w:t>programu kursu, szkolenia</w:t>
            </w:r>
            <w:r w:rsidR="005C26B1" w:rsidRPr="002B711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7116">
              <w:rPr>
                <w:rFonts w:ascii="Garamond" w:hAnsi="Garamond"/>
                <w:sz w:val="20"/>
                <w:szCs w:val="20"/>
              </w:rPr>
              <w:t>itp.</w:t>
            </w:r>
            <w:r w:rsidR="001A5AAA" w:rsidRPr="002B7116">
              <w:rPr>
                <w:rFonts w:ascii="Garamond" w:hAnsi="Garamond"/>
                <w:sz w:val="20"/>
                <w:szCs w:val="20"/>
              </w:rPr>
              <w:t xml:space="preserve"> – nie objętych programem studiów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1E4811" w:rsidRPr="002B7116">
              <w:rPr>
                <w:rFonts w:ascii="Garamond" w:hAnsi="Garamond"/>
                <w:sz w:val="20"/>
                <w:szCs w:val="20"/>
              </w:rPr>
              <w:t>3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pkt).  </w:t>
            </w:r>
          </w:p>
        </w:tc>
        <w:tc>
          <w:tcPr>
            <w:tcW w:w="993" w:type="dxa"/>
            <w:vAlign w:val="center"/>
          </w:tcPr>
          <w:p w14:paraId="3AE58548" w14:textId="0A308108" w:rsidR="00EE1EA3" w:rsidRPr="002B7116" w:rsidRDefault="00EE1EA3" w:rsidP="009A5B4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1236DE85" w14:textId="77777777" w:rsidR="00EE1EA3" w:rsidRPr="002B7116" w:rsidRDefault="00EE1EA3" w:rsidP="009A5B4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A3E15" w:rsidRPr="002B7116" w14:paraId="0ED2C5C1" w14:textId="77777777" w:rsidTr="00C70DF2">
        <w:tc>
          <w:tcPr>
            <w:tcW w:w="1129" w:type="dxa"/>
          </w:tcPr>
          <w:p w14:paraId="15A9FC8D" w14:textId="3FB2D974" w:rsidR="00DA3E15" w:rsidRPr="002B7116" w:rsidRDefault="00DA3E15" w:rsidP="00C70D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D.II.6</w:t>
            </w:r>
          </w:p>
        </w:tc>
        <w:tc>
          <w:tcPr>
            <w:tcW w:w="6237" w:type="dxa"/>
            <w:vAlign w:val="center"/>
          </w:tcPr>
          <w:p w14:paraId="354A77DA" w14:textId="17172FFF" w:rsidR="00DA3E15" w:rsidRPr="002B7116" w:rsidRDefault="00DA3E15" w:rsidP="00C70DF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Prowadzenie sekcji sportowych, zespołów artystycznych</w:t>
            </w:r>
            <w:r w:rsidR="008A0E9F" w:rsidRPr="002B7116">
              <w:rPr>
                <w:rFonts w:ascii="Garamond" w:hAnsi="Garamond"/>
                <w:sz w:val="20"/>
                <w:szCs w:val="20"/>
              </w:rPr>
              <w:t>, współzawodnictwa studentów</w:t>
            </w:r>
            <w:r w:rsidRPr="002B7116">
              <w:rPr>
                <w:rFonts w:ascii="Garamond" w:hAnsi="Garamond"/>
                <w:sz w:val="20"/>
                <w:szCs w:val="20"/>
              </w:rPr>
              <w:t>, olimpiad i egzaminów językowych (</w:t>
            </w:r>
            <w:r w:rsidR="008A0E9F" w:rsidRPr="002B7116">
              <w:rPr>
                <w:rFonts w:ascii="Garamond" w:hAnsi="Garamond"/>
                <w:sz w:val="20"/>
                <w:szCs w:val="20"/>
              </w:rPr>
              <w:t>3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pkt).</w:t>
            </w:r>
          </w:p>
        </w:tc>
        <w:tc>
          <w:tcPr>
            <w:tcW w:w="993" w:type="dxa"/>
            <w:vAlign w:val="center"/>
          </w:tcPr>
          <w:p w14:paraId="04E4BCBE" w14:textId="01D2D78B" w:rsidR="00DA3E15" w:rsidRPr="002B7116" w:rsidRDefault="00DA3E15" w:rsidP="00C70DF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62970A1" w14:textId="77777777" w:rsidR="00DA3E15" w:rsidRPr="002B7116" w:rsidRDefault="00DA3E15" w:rsidP="00C70DF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A3E15" w:rsidRPr="002B7116" w14:paraId="7582A1DD" w14:textId="77777777" w:rsidTr="00C70DF2">
        <w:tc>
          <w:tcPr>
            <w:tcW w:w="1129" w:type="dxa"/>
          </w:tcPr>
          <w:p w14:paraId="49F771BF" w14:textId="264641A5" w:rsidR="00DA3E15" w:rsidRPr="002B7116" w:rsidRDefault="00DA3E15" w:rsidP="00C70D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D.II.7</w:t>
            </w:r>
          </w:p>
        </w:tc>
        <w:tc>
          <w:tcPr>
            <w:tcW w:w="6237" w:type="dxa"/>
            <w:vAlign w:val="center"/>
          </w:tcPr>
          <w:p w14:paraId="34D394B0" w14:textId="7E0A53C7" w:rsidR="00DA3E15" w:rsidRPr="002B7116" w:rsidRDefault="008A0E9F" w:rsidP="00C70DF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Utrzymanie w gotowości do pracy </w:t>
            </w:r>
            <w:r w:rsidR="00DA3E15" w:rsidRPr="002B7116">
              <w:rPr>
                <w:rFonts w:ascii="Garamond" w:hAnsi="Garamond"/>
                <w:sz w:val="20"/>
                <w:szCs w:val="20"/>
              </w:rPr>
              <w:t>wyposażani</w:t>
            </w:r>
            <w:r w:rsidRPr="002B7116">
              <w:rPr>
                <w:rFonts w:ascii="Garamond" w:hAnsi="Garamond"/>
                <w:sz w:val="20"/>
                <w:szCs w:val="20"/>
              </w:rPr>
              <w:t>a</w:t>
            </w:r>
            <w:r w:rsidR="00DA3E15" w:rsidRPr="002B7116">
              <w:rPr>
                <w:rFonts w:ascii="Garamond" w:hAnsi="Garamond"/>
                <w:sz w:val="20"/>
                <w:szCs w:val="20"/>
              </w:rPr>
              <w:t xml:space="preserve"> laboratoriów dydaktycznych, pracowni językowych, sprzęt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u </w:t>
            </w:r>
            <w:r w:rsidR="00DA3E15" w:rsidRPr="002B7116">
              <w:rPr>
                <w:rFonts w:ascii="Garamond" w:hAnsi="Garamond"/>
                <w:sz w:val="20"/>
                <w:szCs w:val="20"/>
              </w:rPr>
              <w:t>sportow</w:t>
            </w:r>
            <w:r w:rsidRPr="002B7116">
              <w:rPr>
                <w:rFonts w:ascii="Garamond" w:hAnsi="Garamond"/>
                <w:sz w:val="20"/>
                <w:szCs w:val="20"/>
              </w:rPr>
              <w:t>ego</w:t>
            </w:r>
            <w:r w:rsidR="00DA3E15" w:rsidRPr="002B7116">
              <w:rPr>
                <w:rFonts w:ascii="Garamond" w:hAnsi="Garamond"/>
                <w:sz w:val="20"/>
                <w:szCs w:val="20"/>
              </w:rPr>
              <w:t xml:space="preserve"> itp. (2 pkt).</w:t>
            </w:r>
          </w:p>
        </w:tc>
        <w:tc>
          <w:tcPr>
            <w:tcW w:w="993" w:type="dxa"/>
            <w:vAlign w:val="center"/>
          </w:tcPr>
          <w:p w14:paraId="33FBF7C9" w14:textId="10A3957D" w:rsidR="00DA3E15" w:rsidRPr="002B7116" w:rsidRDefault="00DA3E15" w:rsidP="00C70DF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45D974F" w14:textId="77777777" w:rsidR="00DA3E15" w:rsidRPr="002B7116" w:rsidRDefault="00DA3E15" w:rsidP="00C70DF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A3E15" w:rsidRPr="002B7116" w14:paraId="46FBC07D" w14:textId="77777777" w:rsidTr="00C70DF2">
        <w:tc>
          <w:tcPr>
            <w:tcW w:w="1129" w:type="dxa"/>
          </w:tcPr>
          <w:p w14:paraId="5376D627" w14:textId="0E958229" w:rsidR="00DA3E15" w:rsidRPr="002B7116" w:rsidRDefault="00DA3E15" w:rsidP="00C70D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</w:t>
            </w:r>
            <w:r w:rsidR="008A0E9F" w:rsidRPr="002B7116"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center"/>
          </w:tcPr>
          <w:p w14:paraId="11026BE4" w14:textId="77777777" w:rsidR="00DA3E15" w:rsidRPr="002B7116" w:rsidRDefault="00DA3E15" w:rsidP="00C70DF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Udokumentowana opieka nad studentem lub grupą studentów, którzy odnieśli sukces w zawodach sportowych, konkursie artystycznym, olimpiadzie językowej itp. (2 pkt).</w:t>
            </w:r>
          </w:p>
        </w:tc>
        <w:tc>
          <w:tcPr>
            <w:tcW w:w="993" w:type="dxa"/>
            <w:vAlign w:val="center"/>
          </w:tcPr>
          <w:p w14:paraId="24F1B583" w14:textId="6EAA9368" w:rsidR="00DA3E15" w:rsidRPr="002B7116" w:rsidRDefault="00DA3E15" w:rsidP="00C70DF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7CD3875" w14:textId="77777777" w:rsidR="00DA3E15" w:rsidRPr="002B7116" w:rsidRDefault="00DA3E15" w:rsidP="00C70DF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C7502" w:rsidRPr="002B7116" w14:paraId="14C99FA9" w14:textId="77777777" w:rsidTr="00210666">
        <w:tc>
          <w:tcPr>
            <w:tcW w:w="1129" w:type="dxa"/>
          </w:tcPr>
          <w:p w14:paraId="7C962096" w14:textId="409689D0" w:rsidR="00D12B92" w:rsidRPr="002B7116" w:rsidRDefault="00532DA4" w:rsidP="0021066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</w:t>
            </w:r>
            <w:r w:rsidR="008A0E9F" w:rsidRPr="002B7116"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  <w:tc>
          <w:tcPr>
            <w:tcW w:w="6237" w:type="dxa"/>
            <w:vAlign w:val="center"/>
          </w:tcPr>
          <w:p w14:paraId="266D1A2C" w14:textId="362D251D" w:rsidR="00D12B92" w:rsidRPr="002B7116" w:rsidRDefault="00060E4B" w:rsidP="00793E3E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Udokumentowana niekomercyjna działalność dydaktyczna, np. wykłady </w:t>
            </w:r>
            <w:r w:rsidR="00CC5880">
              <w:rPr>
                <w:rFonts w:ascii="Garamond" w:hAnsi="Garamond"/>
                <w:sz w:val="20"/>
                <w:szCs w:val="20"/>
              </w:rPr>
              <w:br/>
            </w:r>
            <w:r w:rsidRPr="002B7116">
              <w:rPr>
                <w:rFonts w:ascii="Garamond" w:hAnsi="Garamond"/>
                <w:sz w:val="20"/>
                <w:szCs w:val="20"/>
              </w:rPr>
              <w:t>w czasie „dni otwartych” Uczelni lub w szkołach średnich</w:t>
            </w:r>
            <w:r w:rsidR="00532DA4" w:rsidRPr="002B711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793E3E" w:rsidRPr="002B7116">
              <w:rPr>
                <w:rFonts w:ascii="Garamond" w:hAnsi="Garamond"/>
                <w:sz w:val="20"/>
                <w:szCs w:val="20"/>
              </w:rPr>
              <w:t>2</w:t>
            </w:r>
            <w:r w:rsidR="00532DA4" w:rsidRPr="002B7116">
              <w:rPr>
                <w:rFonts w:ascii="Garamond" w:hAnsi="Garamond"/>
                <w:sz w:val="20"/>
                <w:szCs w:val="20"/>
              </w:rPr>
              <w:t xml:space="preserve"> pkt).</w:t>
            </w:r>
          </w:p>
        </w:tc>
        <w:tc>
          <w:tcPr>
            <w:tcW w:w="993" w:type="dxa"/>
            <w:vAlign w:val="center"/>
          </w:tcPr>
          <w:p w14:paraId="4291D13E" w14:textId="20E5FA10" w:rsidR="00D12B92" w:rsidRPr="002B7116" w:rsidRDefault="00D12B92" w:rsidP="009A5B4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F150765" w14:textId="77777777" w:rsidR="00D12B92" w:rsidRPr="002B7116" w:rsidRDefault="00D12B92" w:rsidP="009A5B4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C7502" w:rsidRPr="002B7116" w14:paraId="2CC4CC8F" w14:textId="77777777" w:rsidTr="00210666">
        <w:tc>
          <w:tcPr>
            <w:tcW w:w="1129" w:type="dxa"/>
          </w:tcPr>
          <w:p w14:paraId="66F9B3FA" w14:textId="5539C5F5" w:rsidR="00C1720E" w:rsidRPr="002B7116" w:rsidRDefault="00B347E8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</w:t>
            </w:r>
            <w:r w:rsidR="00060E4B" w:rsidRPr="002B7116">
              <w:rPr>
                <w:rFonts w:ascii="Garamond" w:hAnsi="Garamond"/>
                <w:b/>
                <w:sz w:val="20"/>
                <w:szCs w:val="20"/>
              </w:rPr>
              <w:t>1</w:t>
            </w:r>
            <w:r w:rsidR="008A0E9F" w:rsidRPr="002B7116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6237" w:type="dxa"/>
            <w:vAlign w:val="center"/>
          </w:tcPr>
          <w:p w14:paraId="3A9BD420" w14:textId="77777777" w:rsidR="00CE460F" w:rsidRPr="002B7116" w:rsidRDefault="00B347E8" w:rsidP="00CE460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Posiadanie uprawnień zawodowych umożliwiających prowadzenie zajęć praktycznych, co nie dotyczy kursu pedagogicznego, m.in. uprawnień trenerskich</w:t>
            </w:r>
            <w:r w:rsidR="00CE460F" w:rsidRPr="002B7116">
              <w:rPr>
                <w:rFonts w:ascii="Garamond" w:hAnsi="Garamond"/>
                <w:sz w:val="20"/>
                <w:szCs w:val="20"/>
              </w:rPr>
              <w:t xml:space="preserve">, artystycznych </w:t>
            </w:r>
            <w:r w:rsidRPr="002B7116">
              <w:rPr>
                <w:rFonts w:ascii="Garamond" w:hAnsi="Garamond"/>
                <w:sz w:val="20"/>
                <w:szCs w:val="20"/>
              </w:rPr>
              <w:t>lub do przeprowadzania egzaminów językowych</w:t>
            </w:r>
          </w:p>
          <w:p w14:paraId="147A5E8E" w14:textId="06325E81" w:rsidR="00C1720E" w:rsidRPr="002B7116" w:rsidRDefault="00B347E8" w:rsidP="00CE460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>(</w:t>
            </w:r>
            <w:r w:rsidR="0023093B" w:rsidRPr="002B7116">
              <w:rPr>
                <w:rFonts w:ascii="Garamond" w:hAnsi="Garamond"/>
                <w:sz w:val="20"/>
                <w:szCs w:val="20"/>
              </w:rPr>
              <w:t>3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pkt).</w:t>
            </w:r>
          </w:p>
        </w:tc>
        <w:tc>
          <w:tcPr>
            <w:tcW w:w="993" w:type="dxa"/>
            <w:vAlign w:val="center"/>
          </w:tcPr>
          <w:p w14:paraId="358A342B" w14:textId="31B70643" w:rsidR="00C1720E" w:rsidRPr="002B7116" w:rsidRDefault="00C1720E" w:rsidP="00A754C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12003382" w14:textId="77777777" w:rsidR="00C1720E" w:rsidRPr="002B7116" w:rsidRDefault="00C1720E" w:rsidP="00A754C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C7502" w:rsidRPr="002B7116" w14:paraId="0F03A3B2" w14:textId="77777777" w:rsidTr="00210666">
        <w:tc>
          <w:tcPr>
            <w:tcW w:w="1129" w:type="dxa"/>
          </w:tcPr>
          <w:p w14:paraId="795B985C" w14:textId="649D1EA7" w:rsidR="00A754C2" w:rsidRPr="002B7116" w:rsidRDefault="00B347E8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D.II.1</w:t>
            </w:r>
            <w:r w:rsidR="008A0E9F" w:rsidRPr="002B7116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14:paraId="49F10C0A" w14:textId="667E0E3B" w:rsidR="00A754C2" w:rsidRPr="002B7116" w:rsidRDefault="00A754C2" w:rsidP="00A754C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Właściwe wypełnianie obowiązków związanych z dokumentowaniem procesu dydaktycznego (max </w:t>
            </w:r>
            <w:r w:rsidR="00060E4B" w:rsidRPr="002B7116">
              <w:rPr>
                <w:rFonts w:ascii="Garamond" w:hAnsi="Garamond"/>
                <w:sz w:val="20"/>
                <w:szCs w:val="20"/>
              </w:rPr>
              <w:t>2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pkt).</w:t>
            </w:r>
          </w:p>
        </w:tc>
        <w:tc>
          <w:tcPr>
            <w:tcW w:w="993" w:type="dxa"/>
            <w:vAlign w:val="center"/>
          </w:tcPr>
          <w:p w14:paraId="3F67B6F9" w14:textId="557818FF" w:rsidR="00A754C2" w:rsidRPr="002B7116" w:rsidRDefault="00A754C2" w:rsidP="00A754C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8E3320C" w14:textId="77777777" w:rsidR="00A754C2" w:rsidRPr="002B7116" w:rsidRDefault="00A754C2" w:rsidP="00A754C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10666" w:rsidRPr="002B7116" w14:paraId="1F69E039" w14:textId="77777777" w:rsidTr="00210666">
        <w:tc>
          <w:tcPr>
            <w:tcW w:w="1129" w:type="dxa"/>
          </w:tcPr>
          <w:p w14:paraId="05934955" w14:textId="7D25BB86" w:rsidR="00A754C2" w:rsidRPr="002B7116" w:rsidRDefault="00B347E8" w:rsidP="0021066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D.II.1</w:t>
            </w:r>
            <w:r w:rsidR="008A0E9F" w:rsidRPr="002B7116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14:paraId="7E70E458" w14:textId="3BAED59C" w:rsidR="00A754C2" w:rsidRPr="002B7116" w:rsidRDefault="00A754C2" w:rsidP="00A754C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B7116">
              <w:rPr>
                <w:rFonts w:ascii="Garamond" w:hAnsi="Garamond"/>
                <w:sz w:val="20"/>
                <w:szCs w:val="20"/>
              </w:rPr>
              <w:t xml:space="preserve">Inne udokumentowane aktywności dydaktyczne (max </w:t>
            </w:r>
            <w:r w:rsidR="00060E4B" w:rsidRPr="002B7116">
              <w:rPr>
                <w:rFonts w:ascii="Garamond" w:hAnsi="Garamond"/>
                <w:sz w:val="20"/>
                <w:szCs w:val="20"/>
              </w:rPr>
              <w:t>2</w:t>
            </w:r>
            <w:r w:rsidRPr="002B7116">
              <w:rPr>
                <w:rFonts w:ascii="Garamond" w:hAnsi="Garamond"/>
                <w:sz w:val="20"/>
                <w:szCs w:val="20"/>
              </w:rPr>
              <w:t xml:space="preserve"> pkt).</w:t>
            </w:r>
          </w:p>
        </w:tc>
        <w:tc>
          <w:tcPr>
            <w:tcW w:w="993" w:type="dxa"/>
            <w:vAlign w:val="center"/>
          </w:tcPr>
          <w:p w14:paraId="4BF4F316" w14:textId="7B63D49C" w:rsidR="00A754C2" w:rsidRPr="002B7116" w:rsidRDefault="00A754C2" w:rsidP="00A754C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F1E7B39" w14:textId="77777777" w:rsidR="00A754C2" w:rsidRPr="002B7116" w:rsidRDefault="00A754C2" w:rsidP="00A754C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76CB" w:rsidRPr="002B7116" w14:paraId="4F5F88FD" w14:textId="77777777" w:rsidTr="00C70DF2">
        <w:tc>
          <w:tcPr>
            <w:tcW w:w="7366" w:type="dxa"/>
            <w:gridSpan w:val="2"/>
          </w:tcPr>
          <w:p w14:paraId="3B9F403C" w14:textId="05DABF24" w:rsidR="00A476CB" w:rsidRPr="002B7116" w:rsidRDefault="00A476CB" w:rsidP="001455E3">
            <w:pPr>
              <w:spacing w:after="0" w:line="24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2B7116">
              <w:rPr>
                <w:rFonts w:ascii="Garamond" w:hAnsi="Garamond"/>
                <w:b/>
                <w:sz w:val="20"/>
                <w:szCs w:val="20"/>
              </w:rPr>
              <w:t>RAZEM: D.II.1 – D.II.12</w:t>
            </w:r>
          </w:p>
        </w:tc>
        <w:tc>
          <w:tcPr>
            <w:tcW w:w="993" w:type="dxa"/>
            <w:vAlign w:val="center"/>
          </w:tcPr>
          <w:p w14:paraId="67700F51" w14:textId="3FE06D0B" w:rsidR="00A476CB" w:rsidRPr="002B7116" w:rsidRDefault="00A476CB" w:rsidP="00A754C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108883E" w14:textId="77777777" w:rsidR="00A476CB" w:rsidRPr="002B7116" w:rsidRDefault="00A476CB" w:rsidP="00A754C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11069A5" w14:textId="77777777" w:rsidR="0003283B" w:rsidRPr="00B347E8" w:rsidRDefault="0003283B" w:rsidP="00B95BF0">
      <w:pPr>
        <w:spacing w:after="0" w:line="240" w:lineRule="auto"/>
        <w:rPr>
          <w:rFonts w:ascii="Garamond" w:hAnsi="Garamond"/>
          <w:b/>
          <w:color w:val="0000FF"/>
          <w:sz w:val="24"/>
          <w:szCs w:val="24"/>
        </w:rPr>
      </w:pPr>
    </w:p>
    <w:p w14:paraId="2DB1A6BA" w14:textId="77777777" w:rsidR="0003283B" w:rsidRPr="00FC0016" w:rsidRDefault="0003283B" w:rsidP="00B95BF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355ECF6" w14:textId="77777777" w:rsidR="0003283B" w:rsidRPr="00FC0016" w:rsidRDefault="0003283B" w:rsidP="00B95BF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2706677" w14:textId="77777777" w:rsidR="0003283B" w:rsidRPr="00FC0016" w:rsidRDefault="0003283B" w:rsidP="00B95BF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0D17DFEA" w14:textId="77777777" w:rsidR="0003283B" w:rsidRPr="00FC0016" w:rsidRDefault="0003283B" w:rsidP="00B95BF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7F5D112" w14:textId="77777777" w:rsidR="0003283B" w:rsidRPr="00FC0016" w:rsidRDefault="0003283B" w:rsidP="00B95BF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C62A12A" w14:textId="77777777" w:rsidR="0003283B" w:rsidRPr="00FC0016" w:rsidRDefault="0003283B" w:rsidP="00B95BF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ECDAB3D" w14:textId="77777777" w:rsidR="0006116B" w:rsidRPr="00FC0016" w:rsidRDefault="0006116B" w:rsidP="00B95BF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32F1AFA" w14:textId="77777777" w:rsidR="00FC0016" w:rsidRDefault="00FC0016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012ABE2B" w14:textId="77777777" w:rsidR="003F40CA" w:rsidRPr="00FC0016" w:rsidRDefault="003F40CA" w:rsidP="00B95BF0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C0016">
        <w:rPr>
          <w:rFonts w:ascii="Garamond" w:hAnsi="Garamond"/>
          <w:b/>
          <w:sz w:val="24"/>
          <w:szCs w:val="24"/>
        </w:rPr>
        <w:lastRenderedPageBreak/>
        <w:t>O. DZIAŁALNOŚĆ ORGANIZACYJNA</w:t>
      </w:r>
      <w:r w:rsidR="000C70E4" w:rsidRPr="00FC0016">
        <w:rPr>
          <w:rFonts w:ascii="Garamond" w:hAnsi="Garamond"/>
          <w:b/>
          <w:sz w:val="24"/>
          <w:szCs w:val="24"/>
        </w:rPr>
        <w:t xml:space="preserve"> I PODNOSZENIE </w:t>
      </w:r>
      <w:r w:rsidR="0003283B" w:rsidRPr="00FC0016">
        <w:rPr>
          <w:rFonts w:ascii="Garamond" w:hAnsi="Garamond"/>
          <w:b/>
          <w:sz w:val="24"/>
          <w:szCs w:val="24"/>
        </w:rPr>
        <w:t>KOMPETENCJI ZAWODOWYCH</w:t>
      </w:r>
    </w:p>
    <w:p w14:paraId="5FCE26D3" w14:textId="77777777" w:rsidR="003F40CA" w:rsidRPr="00FC0016" w:rsidRDefault="003F40CA" w:rsidP="00B95BF0">
      <w:pPr>
        <w:spacing w:after="0" w:line="240" w:lineRule="auto"/>
        <w:jc w:val="both"/>
        <w:rPr>
          <w:rFonts w:ascii="Garamond" w:hAnsi="Garamond"/>
          <w:b/>
        </w:rPr>
      </w:pPr>
    </w:p>
    <w:p w14:paraId="02B45721" w14:textId="77777777" w:rsidR="003F40CA" w:rsidRPr="00FC0016" w:rsidRDefault="00EB1208" w:rsidP="00023E90">
      <w:pPr>
        <w:spacing w:after="120" w:line="240" w:lineRule="auto"/>
        <w:jc w:val="both"/>
        <w:rPr>
          <w:rFonts w:ascii="Garamond" w:hAnsi="Garamond"/>
        </w:rPr>
      </w:pPr>
      <w:r w:rsidRPr="00FC0016">
        <w:rPr>
          <w:rFonts w:ascii="Garamond" w:hAnsi="Garamond"/>
        </w:rPr>
        <w:t>Tabela O.</w:t>
      </w:r>
      <w:r w:rsidR="003F40CA" w:rsidRPr="00FC0016">
        <w:rPr>
          <w:rFonts w:ascii="Garamond" w:hAnsi="Garamond"/>
        </w:rPr>
        <w:t xml:space="preserve"> </w:t>
      </w:r>
      <w:bookmarkStart w:id="3" w:name="_Hlk119140452"/>
      <w:r w:rsidR="003F40CA" w:rsidRPr="00FC0016">
        <w:rPr>
          <w:rFonts w:ascii="Garamond" w:hAnsi="Garamond"/>
        </w:rPr>
        <w:t xml:space="preserve">Działalność organizacyjna </w:t>
      </w:r>
      <w:r w:rsidR="001749EC" w:rsidRPr="00FC0016">
        <w:rPr>
          <w:rFonts w:ascii="Garamond" w:hAnsi="Garamond"/>
        </w:rPr>
        <w:t xml:space="preserve">i podnoszenie kompetencji </w:t>
      </w:r>
      <w:r w:rsidRPr="00FC0016">
        <w:rPr>
          <w:rFonts w:ascii="Garamond" w:hAnsi="Garamond"/>
        </w:rPr>
        <w:t>zawodowych pracowników badawczo-</w:t>
      </w:r>
      <w:r w:rsidR="001749EC" w:rsidRPr="00FC0016">
        <w:rPr>
          <w:rFonts w:ascii="Garamond" w:hAnsi="Garamond"/>
        </w:rPr>
        <w:t>dydaktycznych, badawczych oraz dydaktycznych</w:t>
      </w:r>
      <w:bookmarkEnd w:id="3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6238"/>
        <w:gridCol w:w="992"/>
        <w:gridCol w:w="1134"/>
        <w:gridCol w:w="1560"/>
      </w:tblGrid>
      <w:tr w:rsidR="00E37BE4" w:rsidRPr="00FC0016" w14:paraId="26E978C7" w14:textId="671DE5B1" w:rsidTr="008C5BB5">
        <w:tc>
          <w:tcPr>
            <w:tcW w:w="703" w:type="dxa"/>
            <w:vAlign w:val="center"/>
          </w:tcPr>
          <w:p w14:paraId="3E348BBF" w14:textId="77777777" w:rsidR="00E37BE4" w:rsidRPr="00FC0016" w:rsidRDefault="00E37BE4" w:rsidP="00EB1208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FC0016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6238" w:type="dxa"/>
            <w:vAlign w:val="center"/>
          </w:tcPr>
          <w:p w14:paraId="00E1F95B" w14:textId="77777777" w:rsidR="00E37BE4" w:rsidRPr="00FC0016" w:rsidRDefault="00E37BE4" w:rsidP="00EB1208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FC0016">
              <w:rPr>
                <w:rFonts w:ascii="Garamond" w:hAnsi="Garamond"/>
                <w:b/>
                <w:sz w:val="20"/>
                <w:szCs w:val="20"/>
              </w:rPr>
              <w:t>Rodzaj aktywności</w:t>
            </w:r>
          </w:p>
        </w:tc>
        <w:tc>
          <w:tcPr>
            <w:tcW w:w="992" w:type="dxa"/>
            <w:vAlign w:val="center"/>
          </w:tcPr>
          <w:p w14:paraId="7827B8CD" w14:textId="047AEF08" w:rsidR="00E37BE4" w:rsidRPr="00FC0016" w:rsidRDefault="00E37BE4" w:rsidP="008A3BF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 punktów za każdy rok oceny</w:t>
            </w:r>
          </w:p>
        </w:tc>
        <w:tc>
          <w:tcPr>
            <w:tcW w:w="1134" w:type="dxa"/>
          </w:tcPr>
          <w:p w14:paraId="77C4CD41" w14:textId="3525C968" w:rsidR="00E37BE4" w:rsidRPr="005F4D02" w:rsidDel="006F7596" w:rsidRDefault="00E37BE4" w:rsidP="00ED25C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F4D02">
              <w:rPr>
                <w:rFonts w:ascii="Garamond" w:hAnsi="Garamond"/>
                <w:b/>
                <w:sz w:val="20"/>
                <w:szCs w:val="20"/>
              </w:rPr>
              <w:t xml:space="preserve">Liczba punktów za cały okres </w:t>
            </w:r>
            <w:r w:rsidR="008C5BB5" w:rsidRPr="005F4D02">
              <w:rPr>
                <w:rFonts w:ascii="Garamond" w:hAnsi="Garamond"/>
                <w:b/>
                <w:sz w:val="20"/>
                <w:szCs w:val="20"/>
              </w:rPr>
              <w:t>oceny</w:t>
            </w:r>
          </w:p>
        </w:tc>
        <w:tc>
          <w:tcPr>
            <w:tcW w:w="1560" w:type="dxa"/>
          </w:tcPr>
          <w:p w14:paraId="01019F61" w14:textId="719DD4C6" w:rsidR="00E37BE4" w:rsidRDefault="00E37BE4" w:rsidP="00ED25C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37BE4">
              <w:rPr>
                <w:rFonts w:ascii="Garamond" w:hAnsi="Garamond"/>
                <w:b/>
                <w:sz w:val="20"/>
                <w:szCs w:val="20"/>
              </w:rPr>
              <w:t>Podpis kierownika jednostki/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37BE4">
              <w:rPr>
                <w:rFonts w:ascii="Garamond" w:hAnsi="Garamond"/>
                <w:b/>
                <w:sz w:val="20"/>
                <w:szCs w:val="20"/>
              </w:rPr>
              <w:t>przew. komisji ds. oceny</w:t>
            </w:r>
          </w:p>
        </w:tc>
      </w:tr>
      <w:tr w:rsidR="00E37BE4" w:rsidRPr="00FC0016" w14:paraId="3BD4E774" w14:textId="364C0B2E" w:rsidTr="008C5BB5">
        <w:tc>
          <w:tcPr>
            <w:tcW w:w="703" w:type="dxa"/>
            <w:vAlign w:val="center"/>
          </w:tcPr>
          <w:p w14:paraId="65CB2350" w14:textId="77777777" w:rsidR="00E37BE4" w:rsidRPr="00FC0016" w:rsidRDefault="00E37BE4" w:rsidP="00EB1208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O.1</w:t>
            </w:r>
          </w:p>
        </w:tc>
        <w:tc>
          <w:tcPr>
            <w:tcW w:w="6238" w:type="dxa"/>
            <w:vAlign w:val="center"/>
          </w:tcPr>
          <w:p w14:paraId="3D1696AB" w14:textId="77777777" w:rsidR="00E37BE4" w:rsidRPr="00FC0016" w:rsidRDefault="00E37BE4" w:rsidP="00D35C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Prorektor</w:t>
            </w:r>
          </w:p>
        </w:tc>
        <w:tc>
          <w:tcPr>
            <w:tcW w:w="992" w:type="dxa"/>
            <w:vAlign w:val="center"/>
          </w:tcPr>
          <w:p w14:paraId="269EF976" w14:textId="3E321C11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B187924" w14:textId="002234AB" w:rsidR="00E37BE4" w:rsidRPr="005F4D02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55AD5E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E37BE4" w:rsidRPr="00FC0016" w14:paraId="03D165F4" w14:textId="57E8C34B" w:rsidTr="008C5BB5">
        <w:tc>
          <w:tcPr>
            <w:tcW w:w="703" w:type="dxa"/>
            <w:vAlign w:val="center"/>
          </w:tcPr>
          <w:p w14:paraId="71C020D5" w14:textId="77777777" w:rsidR="00E37BE4" w:rsidRPr="00FC0016" w:rsidRDefault="00E37BE4" w:rsidP="00EB1208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O.2</w:t>
            </w:r>
          </w:p>
        </w:tc>
        <w:tc>
          <w:tcPr>
            <w:tcW w:w="6238" w:type="dxa"/>
            <w:vAlign w:val="center"/>
          </w:tcPr>
          <w:p w14:paraId="72B88775" w14:textId="77777777" w:rsidR="00E37BE4" w:rsidRPr="00FC0016" w:rsidRDefault="00E37BE4" w:rsidP="00D35C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Dziekan</w:t>
            </w:r>
          </w:p>
        </w:tc>
        <w:tc>
          <w:tcPr>
            <w:tcW w:w="992" w:type="dxa"/>
            <w:vAlign w:val="center"/>
          </w:tcPr>
          <w:p w14:paraId="2C318BEA" w14:textId="2F8F5BD8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F46ACF5" w14:textId="3B4B23D1" w:rsidR="00E37BE4" w:rsidRPr="005F4D02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8ED6A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E37BE4" w:rsidRPr="00FC0016" w14:paraId="26D648AC" w14:textId="60D8B4D4" w:rsidTr="008C5BB5">
        <w:tc>
          <w:tcPr>
            <w:tcW w:w="703" w:type="dxa"/>
            <w:vAlign w:val="center"/>
          </w:tcPr>
          <w:p w14:paraId="1341023B" w14:textId="77777777" w:rsidR="00E37BE4" w:rsidRPr="00FC0016" w:rsidRDefault="00E37BE4" w:rsidP="00EB1208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O.3</w:t>
            </w:r>
          </w:p>
        </w:tc>
        <w:tc>
          <w:tcPr>
            <w:tcW w:w="6238" w:type="dxa"/>
            <w:vAlign w:val="center"/>
          </w:tcPr>
          <w:p w14:paraId="3FFF5AF0" w14:textId="77777777" w:rsidR="00E37BE4" w:rsidRPr="00FC0016" w:rsidRDefault="00E37BE4" w:rsidP="00D35C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Prodziekan</w:t>
            </w:r>
          </w:p>
        </w:tc>
        <w:tc>
          <w:tcPr>
            <w:tcW w:w="992" w:type="dxa"/>
            <w:vAlign w:val="center"/>
          </w:tcPr>
          <w:p w14:paraId="42508A4B" w14:textId="29C34835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4A347B1" w14:textId="4CA9DC66" w:rsidR="00E37BE4" w:rsidRPr="005F4D02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9E0121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E37BE4" w:rsidRPr="00FC0016" w14:paraId="269FC069" w14:textId="6C9E4034" w:rsidTr="008C5BB5">
        <w:tc>
          <w:tcPr>
            <w:tcW w:w="703" w:type="dxa"/>
            <w:vAlign w:val="center"/>
          </w:tcPr>
          <w:p w14:paraId="05AEB7C5" w14:textId="77777777" w:rsidR="00E37BE4" w:rsidRPr="00FC0016" w:rsidRDefault="00E37BE4" w:rsidP="00EB1208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O.4</w:t>
            </w:r>
          </w:p>
        </w:tc>
        <w:tc>
          <w:tcPr>
            <w:tcW w:w="6238" w:type="dxa"/>
            <w:vAlign w:val="center"/>
          </w:tcPr>
          <w:p w14:paraId="1ACCA668" w14:textId="77777777" w:rsidR="00E37BE4" w:rsidRPr="00FC0016" w:rsidRDefault="00E37BE4" w:rsidP="00D35C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Członek Rady Uczelni</w:t>
            </w:r>
          </w:p>
        </w:tc>
        <w:tc>
          <w:tcPr>
            <w:tcW w:w="992" w:type="dxa"/>
            <w:vAlign w:val="center"/>
          </w:tcPr>
          <w:p w14:paraId="3818B335" w14:textId="360AD39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2BD80A0" w14:textId="77777777" w:rsidR="00E37BE4" w:rsidRPr="005F4D02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11F66B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E37BE4" w:rsidRPr="00FC0016" w14:paraId="690FF135" w14:textId="62270D28" w:rsidTr="008C5BB5">
        <w:tc>
          <w:tcPr>
            <w:tcW w:w="703" w:type="dxa"/>
            <w:vAlign w:val="center"/>
          </w:tcPr>
          <w:p w14:paraId="59A552E9" w14:textId="77777777" w:rsidR="00E37BE4" w:rsidRPr="00FC0016" w:rsidRDefault="00E37BE4" w:rsidP="00EB1208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O.5</w:t>
            </w:r>
          </w:p>
        </w:tc>
        <w:tc>
          <w:tcPr>
            <w:tcW w:w="6238" w:type="dxa"/>
            <w:vAlign w:val="center"/>
          </w:tcPr>
          <w:p w14:paraId="366A9B86" w14:textId="77777777" w:rsidR="00E37BE4" w:rsidRPr="00FC0016" w:rsidRDefault="00E37BE4" w:rsidP="00EC183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Przewodniczący rady dyscypliny/zastępca przewodniczącego rady dyscypliny</w:t>
            </w:r>
          </w:p>
        </w:tc>
        <w:tc>
          <w:tcPr>
            <w:tcW w:w="992" w:type="dxa"/>
            <w:vAlign w:val="center"/>
          </w:tcPr>
          <w:p w14:paraId="32DD2638" w14:textId="135C67A0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3FECE0C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30B0C5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E37BE4" w:rsidRPr="00FC0016" w14:paraId="0E864D3C" w14:textId="59FA24FF" w:rsidTr="008C5BB5">
        <w:tc>
          <w:tcPr>
            <w:tcW w:w="703" w:type="dxa"/>
            <w:vAlign w:val="center"/>
          </w:tcPr>
          <w:p w14:paraId="23A5674E" w14:textId="77777777" w:rsidR="00E37BE4" w:rsidRPr="00FC0016" w:rsidRDefault="00E37BE4" w:rsidP="00EB1208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O.6</w:t>
            </w:r>
          </w:p>
        </w:tc>
        <w:tc>
          <w:tcPr>
            <w:tcW w:w="6238" w:type="dxa"/>
            <w:vAlign w:val="center"/>
          </w:tcPr>
          <w:p w14:paraId="1B78E824" w14:textId="77777777" w:rsidR="00E37BE4" w:rsidRPr="00FC0016" w:rsidRDefault="00E37BE4" w:rsidP="00044DEA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Kierownik katedry/kierownik ogólnouczelnianej jednostki organizacyjnej/zastępca kierownika ogólnouczelnianej jednostki organizacyjnej</w:t>
            </w:r>
          </w:p>
        </w:tc>
        <w:tc>
          <w:tcPr>
            <w:tcW w:w="992" w:type="dxa"/>
            <w:vAlign w:val="center"/>
          </w:tcPr>
          <w:p w14:paraId="086E6787" w14:textId="59438705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5CAB63C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6A23A6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E37BE4" w:rsidRPr="00FC0016" w14:paraId="361DEEC4" w14:textId="3EE68F6A" w:rsidTr="008C5BB5">
        <w:tc>
          <w:tcPr>
            <w:tcW w:w="703" w:type="dxa"/>
            <w:vAlign w:val="center"/>
          </w:tcPr>
          <w:p w14:paraId="514DAA32" w14:textId="77777777" w:rsidR="00E37BE4" w:rsidRPr="00FC0016" w:rsidRDefault="00E37BE4" w:rsidP="00EB1208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O.7</w:t>
            </w:r>
          </w:p>
        </w:tc>
        <w:tc>
          <w:tcPr>
            <w:tcW w:w="6238" w:type="dxa"/>
            <w:vAlign w:val="center"/>
          </w:tcPr>
          <w:p w14:paraId="2B87313C" w14:textId="77777777" w:rsidR="00E37BE4" w:rsidRPr="00FC0016" w:rsidRDefault="00E37BE4" w:rsidP="00733E8A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Dyrektor szkoły doktorskiej/zastępca dyrektora szkoły doktorskiej</w:t>
            </w:r>
          </w:p>
        </w:tc>
        <w:tc>
          <w:tcPr>
            <w:tcW w:w="992" w:type="dxa"/>
            <w:vAlign w:val="center"/>
          </w:tcPr>
          <w:p w14:paraId="7C7881F1" w14:textId="7650D159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8CE21B7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18B5F1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E37BE4" w:rsidRPr="00FC0016" w14:paraId="0E17626E" w14:textId="0508AFA1" w:rsidTr="008C5BB5">
        <w:tc>
          <w:tcPr>
            <w:tcW w:w="703" w:type="dxa"/>
            <w:vAlign w:val="center"/>
          </w:tcPr>
          <w:p w14:paraId="355DA48E" w14:textId="77777777" w:rsidR="00E37BE4" w:rsidRPr="00FC0016" w:rsidRDefault="00E37BE4" w:rsidP="00EB1208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O.8</w:t>
            </w:r>
          </w:p>
        </w:tc>
        <w:tc>
          <w:tcPr>
            <w:tcW w:w="6238" w:type="dxa"/>
            <w:vAlign w:val="center"/>
          </w:tcPr>
          <w:p w14:paraId="647E9CC6" w14:textId="77777777" w:rsidR="00E37BE4" w:rsidRPr="00FC0016" w:rsidRDefault="00E37BE4" w:rsidP="00D35C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Przewodniczący komisji rektorskiej</w:t>
            </w:r>
          </w:p>
        </w:tc>
        <w:tc>
          <w:tcPr>
            <w:tcW w:w="992" w:type="dxa"/>
            <w:vAlign w:val="center"/>
          </w:tcPr>
          <w:p w14:paraId="685132D1" w14:textId="64DD55E3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867E893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465522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5F915D12" w14:textId="5A3CC22E" w:rsidTr="008C5BB5">
        <w:tc>
          <w:tcPr>
            <w:tcW w:w="703" w:type="dxa"/>
            <w:vAlign w:val="center"/>
          </w:tcPr>
          <w:p w14:paraId="3227DC05" w14:textId="77777777" w:rsidR="00E37BE4" w:rsidRPr="00FC0016" w:rsidRDefault="00E37BE4" w:rsidP="00EB1208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O.9</w:t>
            </w:r>
          </w:p>
        </w:tc>
        <w:tc>
          <w:tcPr>
            <w:tcW w:w="6238" w:type="dxa"/>
            <w:vAlign w:val="center"/>
          </w:tcPr>
          <w:p w14:paraId="3E307F49" w14:textId="77777777" w:rsidR="00E37BE4" w:rsidRPr="00FC0016" w:rsidRDefault="00E37BE4" w:rsidP="00D35C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Przewodniczący komisji senackiej</w:t>
            </w:r>
          </w:p>
        </w:tc>
        <w:tc>
          <w:tcPr>
            <w:tcW w:w="992" w:type="dxa"/>
            <w:vAlign w:val="center"/>
          </w:tcPr>
          <w:p w14:paraId="658FFAB2" w14:textId="33266B36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E130987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F24DD4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1D8CC887" w14:textId="55A0A62A" w:rsidTr="008C5BB5">
        <w:tc>
          <w:tcPr>
            <w:tcW w:w="703" w:type="dxa"/>
          </w:tcPr>
          <w:p w14:paraId="66AC76A5" w14:textId="77777777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O.10</w:t>
            </w:r>
          </w:p>
        </w:tc>
        <w:tc>
          <w:tcPr>
            <w:tcW w:w="6238" w:type="dxa"/>
            <w:vAlign w:val="center"/>
          </w:tcPr>
          <w:p w14:paraId="0150827E" w14:textId="77777777" w:rsidR="00E37BE4" w:rsidRPr="00FC0016" w:rsidRDefault="00E37BE4" w:rsidP="00D35C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Przewodniczący komisji dziekańskiej</w:t>
            </w:r>
          </w:p>
        </w:tc>
        <w:tc>
          <w:tcPr>
            <w:tcW w:w="992" w:type="dxa"/>
            <w:vAlign w:val="center"/>
          </w:tcPr>
          <w:p w14:paraId="08AADA7E" w14:textId="00BBB3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2A7CEEA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138588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175CAE6A" w14:textId="7AF677F0" w:rsidTr="008C5BB5">
        <w:tc>
          <w:tcPr>
            <w:tcW w:w="703" w:type="dxa"/>
          </w:tcPr>
          <w:p w14:paraId="3CF59D3A" w14:textId="77777777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O.11</w:t>
            </w:r>
          </w:p>
        </w:tc>
        <w:tc>
          <w:tcPr>
            <w:tcW w:w="6238" w:type="dxa"/>
            <w:vAlign w:val="center"/>
          </w:tcPr>
          <w:p w14:paraId="359D826A" w14:textId="77777777" w:rsidR="00E37BE4" w:rsidRPr="00FC0016" w:rsidRDefault="00E37BE4" w:rsidP="00D35C1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Przewodniczący związku zawodowego</w:t>
            </w:r>
          </w:p>
        </w:tc>
        <w:tc>
          <w:tcPr>
            <w:tcW w:w="992" w:type="dxa"/>
            <w:vAlign w:val="center"/>
          </w:tcPr>
          <w:p w14:paraId="76A0F179" w14:textId="75D70AAE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7F37F6F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64219B" w14:textId="77777777" w:rsidR="00E37BE4" w:rsidRPr="00FC0016" w:rsidRDefault="00E37BE4" w:rsidP="00D35C1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101CB4B0" w14:textId="086A150C" w:rsidTr="008C5BB5">
        <w:trPr>
          <w:trHeight w:val="146"/>
        </w:trPr>
        <w:tc>
          <w:tcPr>
            <w:tcW w:w="703" w:type="dxa"/>
          </w:tcPr>
          <w:p w14:paraId="599BCAEF" w14:textId="77777777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O.12</w:t>
            </w:r>
          </w:p>
        </w:tc>
        <w:tc>
          <w:tcPr>
            <w:tcW w:w="6238" w:type="dxa"/>
            <w:vAlign w:val="center"/>
          </w:tcPr>
          <w:p w14:paraId="48C51607" w14:textId="77777777" w:rsidR="00E37BE4" w:rsidRPr="00FC0016" w:rsidRDefault="00E37BE4" w:rsidP="008D7C8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Działalność w komisji rektorskiej</w:t>
            </w:r>
          </w:p>
        </w:tc>
        <w:tc>
          <w:tcPr>
            <w:tcW w:w="992" w:type="dxa"/>
            <w:vAlign w:val="center"/>
          </w:tcPr>
          <w:p w14:paraId="4BEAF743" w14:textId="2ED930D1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6292233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B629C0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06CF3828" w14:textId="2F6C9407" w:rsidTr="008C5BB5">
        <w:tc>
          <w:tcPr>
            <w:tcW w:w="703" w:type="dxa"/>
          </w:tcPr>
          <w:p w14:paraId="384C7444" w14:textId="77777777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O.13</w:t>
            </w:r>
          </w:p>
        </w:tc>
        <w:tc>
          <w:tcPr>
            <w:tcW w:w="6238" w:type="dxa"/>
            <w:vAlign w:val="center"/>
          </w:tcPr>
          <w:p w14:paraId="6815349C" w14:textId="77777777" w:rsidR="00E37BE4" w:rsidRPr="00FC0016" w:rsidRDefault="00E37BE4" w:rsidP="008D7C8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Działalność w komisji senackiej</w:t>
            </w:r>
          </w:p>
        </w:tc>
        <w:tc>
          <w:tcPr>
            <w:tcW w:w="992" w:type="dxa"/>
            <w:vAlign w:val="center"/>
          </w:tcPr>
          <w:p w14:paraId="109031B2" w14:textId="2317C4F4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14421B0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778BE2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6F7D5054" w14:textId="4C3E57E9" w:rsidTr="008C5BB5">
        <w:tc>
          <w:tcPr>
            <w:tcW w:w="703" w:type="dxa"/>
          </w:tcPr>
          <w:p w14:paraId="56AA1CBD" w14:textId="77777777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O.14</w:t>
            </w:r>
          </w:p>
        </w:tc>
        <w:tc>
          <w:tcPr>
            <w:tcW w:w="6238" w:type="dxa"/>
            <w:vAlign w:val="center"/>
          </w:tcPr>
          <w:p w14:paraId="571D6011" w14:textId="77777777" w:rsidR="00E37BE4" w:rsidRPr="00FC0016" w:rsidRDefault="00E37BE4" w:rsidP="008D7C8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Uczestnictwo w pracach Senatu</w:t>
            </w:r>
          </w:p>
        </w:tc>
        <w:tc>
          <w:tcPr>
            <w:tcW w:w="992" w:type="dxa"/>
            <w:vAlign w:val="center"/>
          </w:tcPr>
          <w:p w14:paraId="1CFB4B1D" w14:textId="3B7F91A6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47EE4AF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BF5466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7D8EE63C" w14:textId="5D157CDC" w:rsidTr="008C5BB5">
        <w:tc>
          <w:tcPr>
            <w:tcW w:w="703" w:type="dxa"/>
          </w:tcPr>
          <w:p w14:paraId="357F9A95" w14:textId="77777777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O.15</w:t>
            </w:r>
          </w:p>
        </w:tc>
        <w:tc>
          <w:tcPr>
            <w:tcW w:w="6238" w:type="dxa"/>
            <w:vAlign w:val="center"/>
          </w:tcPr>
          <w:p w14:paraId="7B5A078A" w14:textId="77777777" w:rsidR="00E37BE4" w:rsidRPr="00FC0016" w:rsidRDefault="00E37BE4" w:rsidP="008E2F5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Działalność w komisji dziekańskiej</w:t>
            </w:r>
          </w:p>
        </w:tc>
        <w:tc>
          <w:tcPr>
            <w:tcW w:w="992" w:type="dxa"/>
            <w:vAlign w:val="center"/>
          </w:tcPr>
          <w:p w14:paraId="47E028ED" w14:textId="21E6362E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2BD313B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63D96B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4D94A8C3" w14:textId="3D989B03" w:rsidTr="008C5BB5">
        <w:tc>
          <w:tcPr>
            <w:tcW w:w="703" w:type="dxa"/>
          </w:tcPr>
          <w:p w14:paraId="6E237957" w14:textId="77777777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O.16</w:t>
            </w:r>
          </w:p>
        </w:tc>
        <w:tc>
          <w:tcPr>
            <w:tcW w:w="6238" w:type="dxa"/>
            <w:vAlign w:val="center"/>
          </w:tcPr>
          <w:p w14:paraId="61F2EE06" w14:textId="77777777" w:rsidR="00E37BE4" w:rsidRPr="00FC0016" w:rsidRDefault="00E37BE4" w:rsidP="008D7C8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Działalność w komisji uczelnianej związku zawodowego</w:t>
            </w:r>
          </w:p>
        </w:tc>
        <w:tc>
          <w:tcPr>
            <w:tcW w:w="992" w:type="dxa"/>
            <w:vAlign w:val="center"/>
          </w:tcPr>
          <w:p w14:paraId="3FA239EA" w14:textId="043C747D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A705234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7FA453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175F3AC5" w14:textId="15CFBCA7" w:rsidTr="008C5BB5">
        <w:tc>
          <w:tcPr>
            <w:tcW w:w="703" w:type="dxa"/>
          </w:tcPr>
          <w:p w14:paraId="5B1B2A1D" w14:textId="77777777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O.17</w:t>
            </w:r>
          </w:p>
        </w:tc>
        <w:tc>
          <w:tcPr>
            <w:tcW w:w="6238" w:type="dxa"/>
            <w:vAlign w:val="center"/>
          </w:tcPr>
          <w:p w14:paraId="3C2B7C3E" w14:textId="6752C96E" w:rsidR="00E37BE4" w:rsidRPr="00FC0016" w:rsidRDefault="00E37BE4" w:rsidP="008D7C8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Działalność</w:t>
            </w:r>
            <w:r>
              <w:rPr>
                <w:rFonts w:ascii="Garamond" w:hAnsi="Garamond"/>
                <w:sz w:val="18"/>
                <w:szCs w:val="18"/>
              </w:rPr>
              <w:t xml:space="preserve"> z wyboru</w:t>
            </w:r>
            <w:r w:rsidRPr="00FC0016">
              <w:rPr>
                <w:rFonts w:ascii="Garamond" w:hAnsi="Garamond"/>
                <w:sz w:val="18"/>
                <w:szCs w:val="18"/>
              </w:rPr>
              <w:t xml:space="preserve"> w towarzystwie i organizacji naukowej, zespole eksperckim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B4A2AF7" w14:textId="1CB07BE3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9E6C537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85047E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529AD63E" w14:textId="530A4DF5" w:rsidTr="008C5BB5">
        <w:tc>
          <w:tcPr>
            <w:tcW w:w="703" w:type="dxa"/>
          </w:tcPr>
          <w:p w14:paraId="3B5E66EB" w14:textId="77777777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O.18</w:t>
            </w:r>
          </w:p>
        </w:tc>
        <w:tc>
          <w:tcPr>
            <w:tcW w:w="6238" w:type="dxa"/>
            <w:vAlign w:val="center"/>
          </w:tcPr>
          <w:p w14:paraId="2F9F068F" w14:textId="77777777" w:rsidR="00E37BE4" w:rsidRPr="00FC0016" w:rsidRDefault="00E37BE4" w:rsidP="008D7C8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Pełnienie funkcji pełnomocnika Rektora</w:t>
            </w:r>
          </w:p>
        </w:tc>
        <w:tc>
          <w:tcPr>
            <w:tcW w:w="992" w:type="dxa"/>
            <w:vAlign w:val="center"/>
          </w:tcPr>
          <w:p w14:paraId="02CB76D7" w14:textId="529FCB9E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4E9C611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5D9754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6B8CFE22" w14:textId="1A835DDD" w:rsidTr="008C5BB5">
        <w:tc>
          <w:tcPr>
            <w:tcW w:w="703" w:type="dxa"/>
          </w:tcPr>
          <w:p w14:paraId="1919F4F3" w14:textId="77777777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O.19</w:t>
            </w:r>
          </w:p>
        </w:tc>
        <w:tc>
          <w:tcPr>
            <w:tcW w:w="6238" w:type="dxa"/>
            <w:vAlign w:val="center"/>
          </w:tcPr>
          <w:p w14:paraId="13D6D264" w14:textId="77777777" w:rsidR="00E37BE4" w:rsidRPr="00FC0016" w:rsidRDefault="00E37BE4" w:rsidP="008D7C8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Pełnienie funkcji pełnomocnika dziekana</w:t>
            </w:r>
          </w:p>
        </w:tc>
        <w:tc>
          <w:tcPr>
            <w:tcW w:w="992" w:type="dxa"/>
            <w:vAlign w:val="center"/>
          </w:tcPr>
          <w:p w14:paraId="3351FE13" w14:textId="331BC86B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05F6A5B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B4B3CA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27093A2A" w14:textId="7B621150" w:rsidTr="008C5BB5">
        <w:tc>
          <w:tcPr>
            <w:tcW w:w="703" w:type="dxa"/>
          </w:tcPr>
          <w:p w14:paraId="1AFE5963" w14:textId="77777777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O.20</w:t>
            </w:r>
          </w:p>
        </w:tc>
        <w:tc>
          <w:tcPr>
            <w:tcW w:w="6238" w:type="dxa"/>
            <w:vAlign w:val="center"/>
          </w:tcPr>
          <w:p w14:paraId="2AB7E855" w14:textId="77777777" w:rsidR="00E37BE4" w:rsidRPr="00FC0016" w:rsidRDefault="00E37BE4" w:rsidP="008D7C8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Uczestnictwo w pracach rady dyscypliny</w:t>
            </w:r>
          </w:p>
        </w:tc>
        <w:tc>
          <w:tcPr>
            <w:tcW w:w="992" w:type="dxa"/>
            <w:vAlign w:val="center"/>
          </w:tcPr>
          <w:p w14:paraId="6C58D5A6" w14:textId="1526ADC8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57682D0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3F2E75" w14:textId="77777777" w:rsidR="00E37BE4" w:rsidRPr="00FC0016" w:rsidRDefault="00E37BE4" w:rsidP="008D7C8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5337F5DF" w14:textId="1EE63D36" w:rsidTr="008C5BB5">
        <w:tc>
          <w:tcPr>
            <w:tcW w:w="703" w:type="dxa"/>
          </w:tcPr>
          <w:p w14:paraId="280936A6" w14:textId="61EB9C4E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</w:t>
            </w:r>
            <w:r w:rsidRPr="00FC0016">
              <w:rPr>
                <w:rFonts w:ascii="Garamond" w:hAnsi="Garamond"/>
                <w:b/>
                <w:sz w:val="18"/>
                <w:szCs w:val="18"/>
              </w:rPr>
              <w:t>.21</w:t>
            </w:r>
          </w:p>
        </w:tc>
        <w:tc>
          <w:tcPr>
            <w:tcW w:w="6238" w:type="dxa"/>
            <w:vAlign w:val="center"/>
          </w:tcPr>
          <w:p w14:paraId="04824C89" w14:textId="77777777" w:rsidR="00E37BE4" w:rsidRPr="00FC0016" w:rsidRDefault="00E37BE4" w:rsidP="0087174D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Pełnienie funkcji redaktora naukowego</w:t>
            </w:r>
          </w:p>
        </w:tc>
        <w:tc>
          <w:tcPr>
            <w:tcW w:w="992" w:type="dxa"/>
            <w:vAlign w:val="center"/>
          </w:tcPr>
          <w:p w14:paraId="15BEC929" w14:textId="0C2E2FA5" w:rsidR="00E37BE4" w:rsidRPr="00FC0016" w:rsidRDefault="00E37BE4" w:rsidP="00597B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700F98F" w14:textId="77777777" w:rsidR="00E37BE4" w:rsidRPr="00FC0016" w:rsidRDefault="00E37BE4" w:rsidP="00597B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C6FA17" w14:textId="77777777" w:rsidR="00E37BE4" w:rsidRPr="00FC0016" w:rsidRDefault="00E37BE4" w:rsidP="00597B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26C6FDFD" w14:textId="4975040B" w:rsidTr="008C5BB5">
        <w:tc>
          <w:tcPr>
            <w:tcW w:w="703" w:type="dxa"/>
          </w:tcPr>
          <w:p w14:paraId="0B1BD3BF" w14:textId="6D27985F" w:rsidR="00E37BE4" w:rsidRPr="00FC0016" w:rsidRDefault="00E37BE4" w:rsidP="00EB1208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O.22</w:t>
            </w:r>
          </w:p>
        </w:tc>
        <w:tc>
          <w:tcPr>
            <w:tcW w:w="6238" w:type="dxa"/>
            <w:vAlign w:val="center"/>
          </w:tcPr>
          <w:p w14:paraId="4596FB83" w14:textId="3D3752F7" w:rsidR="00E37BE4" w:rsidRPr="00FC0016" w:rsidRDefault="00E37BE4" w:rsidP="0087174D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Pełnienie funkcji promotora pracy doktorskiej</w:t>
            </w:r>
          </w:p>
        </w:tc>
        <w:tc>
          <w:tcPr>
            <w:tcW w:w="992" w:type="dxa"/>
            <w:vAlign w:val="center"/>
          </w:tcPr>
          <w:p w14:paraId="4C3BA21D" w14:textId="42ECF71C" w:rsidR="00E37BE4" w:rsidRPr="00FC0016" w:rsidRDefault="00E37BE4" w:rsidP="00597B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AB8EEF4" w14:textId="77777777" w:rsidR="00E37BE4" w:rsidRPr="00FC0016" w:rsidRDefault="00E37BE4" w:rsidP="00597B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2902FA" w14:textId="77777777" w:rsidR="00E37BE4" w:rsidRPr="00FC0016" w:rsidRDefault="00E37BE4" w:rsidP="00597B3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7AED0385" w14:textId="2563E74C" w:rsidTr="008C5BB5">
        <w:tc>
          <w:tcPr>
            <w:tcW w:w="703" w:type="dxa"/>
          </w:tcPr>
          <w:p w14:paraId="1E014908" w14:textId="2121EBD4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O.2</w:t>
            </w:r>
            <w:r>
              <w:rPr>
                <w:rFonts w:ascii="Garamond" w:hAnsi="Garamond"/>
                <w:b/>
                <w:sz w:val="18"/>
                <w:szCs w:val="18"/>
              </w:rPr>
              <w:t>3</w:t>
            </w:r>
          </w:p>
        </w:tc>
        <w:tc>
          <w:tcPr>
            <w:tcW w:w="6238" w:type="dxa"/>
            <w:vAlign w:val="center"/>
          </w:tcPr>
          <w:p w14:paraId="325B890E" w14:textId="77777777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Działania przyczyniające się do posiadania przez wydział laboratoriów certyfikowanych, wdrożonych międzynarodowych systemów jakości itp.</w:t>
            </w:r>
          </w:p>
        </w:tc>
        <w:tc>
          <w:tcPr>
            <w:tcW w:w="992" w:type="dxa"/>
            <w:vAlign w:val="center"/>
          </w:tcPr>
          <w:p w14:paraId="7CA5AD0F" w14:textId="6A90CB67" w:rsidR="00E37BE4" w:rsidRPr="00FC0016" w:rsidRDefault="00E37BE4" w:rsidP="00977C7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FC5089E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4AD041D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1598FBF3" w14:textId="7C83742B" w:rsidTr="008C5BB5">
        <w:tc>
          <w:tcPr>
            <w:tcW w:w="703" w:type="dxa"/>
          </w:tcPr>
          <w:p w14:paraId="71ACF4E2" w14:textId="2D60DCBD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O.2</w:t>
            </w:r>
            <w:r>
              <w:rPr>
                <w:rFonts w:ascii="Garamond" w:hAnsi="Garamond"/>
                <w:b/>
                <w:sz w:val="18"/>
                <w:szCs w:val="18"/>
              </w:rPr>
              <w:t>4</w:t>
            </w:r>
          </w:p>
        </w:tc>
        <w:tc>
          <w:tcPr>
            <w:tcW w:w="6238" w:type="dxa"/>
            <w:vAlign w:val="center"/>
          </w:tcPr>
          <w:p w14:paraId="133B6DC7" w14:textId="77777777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Organizacja międzynarodowych i krajowych konferencji, w tym z udziałem praktyki</w:t>
            </w:r>
          </w:p>
        </w:tc>
        <w:tc>
          <w:tcPr>
            <w:tcW w:w="992" w:type="dxa"/>
            <w:vAlign w:val="center"/>
          </w:tcPr>
          <w:p w14:paraId="69EF1F84" w14:textId="586B87A3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7FF9ACC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0C9932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4D38BA86" w14:textId="305DEB81" w:rsidTr="008C5BB5">
        <w:tc>
          <w:tcPr>
            <w:tcW w:w="703" w:type="dxa"/>
          </w:tcPr>
          <w:p w14:paraId="29064975" w14:textId="78010564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O.2</w:t>
            </w:r>
            <w:r>
              <w:rPr>
                <w:rFonts w:ascii="Garamond" w:hAnsi="Garamond"/>
                <w:b/>
                <w:sz w:val="18"/>
                <w:szCs w:val="18"/>
              </w:rPr>
              <w:t>5</w:t>
            </w:r>
          </w:p>
        </w:tc>
        <w:tc>
          <w:tcPr>
            <w:tcW w:w="6238" w:type="dxa"/>
            <w:vAlign w:val="center"/>
          </w:tcPr>
          <w:p w14:paraId="713CDF79" w14:textId="77777777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Inne działania, niewymienione powyżej, związane z promocją badań oraz osiągnięć naukowych Uczelni/wydziału (Festiwal Nauki, Noc Naukowców itp.)</w:t>
            </w:r>
          </w:p>
        </w:tc>
        <w:tc>
          <w:tcPr>
            <w:tcW w:w="992" w:type="dxa"/>
            <w:vAlign w:val="center"/>
          </w:tcPr>
          <w:p w14:paraId="47561A38" w14:textId="64F9886D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70597FA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2093A0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129326FE" w14:textId="62CC19D8" w:rsidTr="008C5BB5">
        <w:tc>
          <w:tcPr>
            <w:tcW w:w="703" w:type="dxa"/>
          </w:tcPr>
          <w:p w14:paraId="14587AE7" w14:textId="5A38B926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O.2</w:t>
            </w:r>
            <w:r>
              <w:rPr>
                <w:rFonts w:ascii="Garamond" w:hAnsi="Garamond"/>
                <w:b/>
                <w:sz w:val="18"/>
                <w:szCs w:val="18"/>
              </w:rPr>
              <w:t>6</w:t>
            </w:r>
          </w:p>
        </w:tc>
        <w:tc>
          <w:tcPr>
            <w:tcW w:w="6238" w:type="dxa"/>
            <w:vAlign w:val="center"/>
          </w:tcPr>
          <w:p w14:paraId="216FA9B1" w14:textId="77777777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 xml:space="preserve">Działania związane z promocją studiów i z pozyskaniem kandydatów na studia </w:t>
            </w:r>
          </w:p>
        </w:tc>
        <w:tc>
          <w:tcPr>
            <w:tcW w:w="992" w:type="dxa"/>
            <w:vAlign w:val="center"/>
          </w:tcPr>
          <w:p w14:paraId="53CDA080" w14:textId="45303C66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0E6C72D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086090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66C41A15" w14:textId="1B6D6023" w:rsidTr="008C5BB5">
        <w:tc>
          <w:tcPr>
            <w:tcW w:w="703" w:type="dxa"/>
          </w:tcPr>
          <w:p w14:paraId="324BA59B" w14:textId="4D23CF54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O.2</w:t>
            </w:r>
            <w:r>
              <w:rPr>
                <w:rFonts w:ascii="Garamond" w:hAnsi="Garamond"/>
                <w:b/>
                <w:sz w:val="18"/>
                <w:szCs w:val="18"/>
              </w:rPr>
              <w:t>7</w:t>
            </w:r>
          </w:p>
        </w:tc>
        <w:tc>
          <w:tcPr>
            <w:tcW w:w="6238" w:type="dxa"/>
            <w:vAlign w:val="center"/>
          </w:tcPr>
          <w:p w14:paraId="1B1D0227" w14:textId="77777777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Organizacja i uczestnictwo w studenckim ruchu naukowym na Uczelni/wydziale (sesje kół naukowych, konferencje doktorantów itp.)</w:t>
            </w:r>
          </w:p>
        </w:tc>
        <w:tc>
          <w:tcPr>
            <w:tcW w:w="992" w:type="dxa"/>
            <w:vAlign w:val="center"/>
          </w:tcPr>
          <w:p w14:paraId="42E859A6" w14:textId="561727EC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0A19909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0DE0CD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1F5762C8" w14:textId="0575FA42" w:rsidTr="008C5BB5">
        <w:tc>
          <w:tcPr>
            <w:tcW w:w="703" w:type="dxa"/>
          </w:tcPr>
          <w:p w14:paraId="0C297D3C" w14:textId="71D5B243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O.2</w:t>
            </w:r>
            <w:r>
              <w:rPr>
                <w:rFonts w:ascii="Garamond" w:hAnsi="Garamond"/>
                <w:b/>
                <w:sz w:val="18"/>
                <w:szCs w:val="18"/>
              </w:rPr>
              <w:t>8</w:t>
            </w:r>
          </w:p>
        </w:tc>
        <w:tc>
          <w:tcPr>
            <w:tcW w:w="6238" w:type="dxa"/>
            <w:vAlign w:val="center"/>
          </w:tcPr>
          <w:p w14:paraId="2EB625F6" w14:textId="7CF58ADF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 xml:space="preserve">Przygotowanie i realizacja projektów typu POKL (staże studenckie, wykładowcy </w:t>
            </w:r>
            <w:r w:rsidR="00CC5880">
              <w:rPr>
                <w:rFonts w:ascii="Garamond" w:hAnsi="Garamond"/>
                <w:sz w:val="18"/>
                <w:szCs w:val="18"/>
              </w:rPr>
              <w:br/>
            </w:r>
            <w:r w:rsidRPr="00FC0016">
              <w:rPr>
                <w:rFonts w:ascii="Garamond" w:hAnsi="Garamond"/>
                <w:sz w:val="18"/>
                <w:szCs w:val="18"/>
              </w:rPr>
              <w:t>z praktyki itp.)</w:t>
            </w:r>
          </w:p>
        </w:tc>
        <w:tc>
          <w:tcPr>
            <w:tcW w:w="992" w:type="dxa"/>
            <w:vAlign w:val="center"/>
          </w:tcPr>
          <w:p w14:paraId="1CDB2CEE" w14:textId="6C4DD8A2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F6972E4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0E6B07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1FFA710D" w14:textId="362CB619" w:rsidTr="008C5BB5">
        <w:tc>
          <w:tcPr>
            <w:tcW w:w="703" w:type="dxa"/>
          </w:tcPr>
          <w:p w14:paraId="76754E99" w14:textId="2E24B1FF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</w:t>
            </w:r>
            <w:r>
              <w:rPr>
                <w:rFonts w:ascii="Garamond" w:hAnsi="Garamond"/>
                <w:b/>
                <w:sz w:val="18"/>
                <w:szCs w:val="18"/>
              </w:rPr>
              <w:t>29</w:t>
            </w:r>
          </w:p>
        </w:tc>
        <w:tc>
          <w:tcPr>
            <w:tcW w:w="6238" w:type="dxa"/>
            <w:vAlign w:val="center"/>
          </w:tcPr>
          <w:p w14:paraId="0D55296A" w14:textId="72DD75D5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 xml:space="preserve">Organizacja wymiany międzynarodowej oraz wyjazdów studialnych studentów </w:t>
            </w:r>
            <w:r w:rsidR="00CC5880">
              <w:rPr>
                <w:rFonts w:ascii="Garamond" w:hAnsi="Garamond"/>
                <w:sz w:val="18"/>
                <w:szCs w:val="18"/>
              </w:rPr>
              <w:br/>
            </w:r>
            <w:r w:rsidRPr="00FC0016">
              <w:rPr>
                <w:rFonts w:ascii="Garamond" w:hAnsi="Garamond"/>
                <w:sz w:val="18"/>
                <w:szCs w:val="18"/>
              </w:rPr>
              <w:t>i doktorantów</w:t>
            </w:r>
          </w:p>
        </w:tc>
        <w:tc>
          <w:tcPr>
            <w:tcW w:w="992" w:type="dxa"/>
            <w:vAlign w:val="center"/>
          </w:tcPr>
          <w:p w14:paraId="1722754B" w14:textId="277887E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A4DFF2F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52ACA7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762E24F5" w14:textId="2363224E" w:rsidTr="008C5BB5">
        <w:tc>
          <w:tcPr>
            <w:tcW w:w="703" w:type="dxa"/>
          </w:tcPr>
          <w:p w14:paraId="1CE39EFD" w14:textId="725815BE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O.3</w:t>
            </w:r>
            <w:r w:rsidR="00023E90">
              <w:rPr>
                <w:rFonts w:ascii="Garamond" w:hAnsi="Garamond"/>
                <w:b/>
                <w:sz w:val="18"/>
                <w:szCs w:val="18"/>
              </w:rPr>
              <w:t>0</w:t>
            </w:r>
          </w:p>
        </w:tc>
        <w:tc>
          <w:tcPr>
            <w:tcW w:w="6238" w:type="dxa"/>
            <w:vAlign w:val="center"/>
          </w:tcPr>
          <w:p w14:paraId="63571BD0" w14:textId="77777777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Organizacja olimpiad, egzaminów, prezentacji i konkursów językowych</w:t>
            </w:r>
          </w:p>
        </w:tc>
        <w:tc>
          <w:tcPr>
            <w:tcW w:w="992" w:type="dxa"/>
            <w:vAlign w:val="center"/>
          </w:tcPr>
          <w:p w14:paraId="1FD2D47B" w14:textId="17DC31AA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BE50DF0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27C1B6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517B530C" w14:textId="693F1F82" w:rsidTr="008C5BB5">
        <w:tc>
          <w:tcPr>
            <w:tcW w:w="703" w:type="dxa"/>
          </w:tcPr>
          <w:p w14:paraId="634CC6A2" w14:textId="19982279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O.3</w:t>
            </w:r>
            <w:r w:rsidR="00023E90"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6238" w:type="dxa"/>
            <w:vAlign w:val="center"/>
          </w:tcPr>
          <w:p w14:paraId="136D29F8" w14:textId="77777777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Organizacja zawodów sportowych (współzawodnictwo międzywydziałowe, turnieje międzyuczelniane)</w:t>
            </w:r>
          </w:p>
        </w:tc>
        <w:tc>
          <w:tcPr>
            <w:tcW w:w="992" w:type="dxa"/>
            <w:vAlign w:val="center"/>
          </w:tcPr>
          <w:p w14:paraId="5DEFBEE6" w14:textId="7F13318F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C772049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A8A780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5CDF96C1" w14:textId="222EBB35" w:rsidTr="008C5BB5">
        <w:tc>
          <w:tcPr>
            <w:tcW w:w="703" w:type="dxa"/>
          </w:tcPr>
          <w:p w14:paraId="032DD6DE" w14:textId="541BFD39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O.3</w:t>
            </w:r>
            <w:r w:rsidR="00023E90">
              <w:rPr>
                <w:rFonts w:ascii="Garamond" w:hAnsi="Garamond"/>
                <w:b/>
                <w:sz w:val="18"/>
                <w:szCs w:val="18"/>
              </w:rPr>
              <w:t>2</w:t>
            </w:r>
          </w:p>
        </w:tc>
        <w:tc>
          <w:tcPr>
            <w:tcW w:w="6238" w:type="dxa"/>
            <w:vAlign w:val="center"/>
          </w:tcPr>
          <w:p w14:paraId="1098BE85" w14:textId="77777777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Organizacja obozów sportowych i turystycznych</w:t>
            </w:r>
          </w:p>
        </w:tc>
        <w:tc>
          <w:tcPr>
            <w:tcW w:w="992" w:type="dxa"/>
            <w:vAlign w:val="center"/>
          </w:tcPr>
          <w:p w14:paraId="4ED1ACD0" w14:textId="11DF67A9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A80B388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D0B4B2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494D28F4" w14:textId="62B105B3" w:rsidTr="008C5BB5">
        <w:tc>
          <w:tcPr>
            <w:tcW w:w="703" w:type="dxa"/>
          </w:tcPr>
          <w:p w14:paraId="08A7593C" w14:textId="1730F223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O.3</w:t>
            </w:r>
            <w:r w:rsidR="00023E90">
              <w:rPr>
                <w:rFonts w:ascii="Garamond" w:hAnsi="Garamond"/>
                <w:b/>
                <w:sz w:val="18"/>
                <w:szCs w:val="18"/>
              </w:rPr>
              <w:t>3</w:t>
            </w:r>
          </w:p>
        </w:tc>
        <w:tc>
          <w:tcPr>
            <w:tcW w:w="6238" w:type="dxa"/>
            <w:vAlign w:val="center"/>
          </w:tcPr>
          <w:p w14:paraId="17171496" w14:textId="77777777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>Organizacja zajęć sportowo-rekreacyjnych</w:t>
            </w:r>
          </w:p>
        </w:tc>
        <w:tc>
          <w:tcPr>
            <w:tcW w:w="992" w:type="dxa"/>
            <w:vAlign w:val="center"/>
          </w:tcPr>
          <w:p w14:paraId="6B7D8466" w14:textId="6FB98E22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CF48615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3499BE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23E90" w:rsidRPr="00023E90" w14:paraId="4416E738" w14:textId="7667AC5D" w:rsidTr="008C5BB5">
        <w:tc>
          <w:tcPr>
            <w:tcW w:w="703" w:type="dxa"/>
          </w:tcPr>
          <w:p w14:paraId="33754F76" w14:textId="7FE51DBF" w:rsidR="00E37BE4" w:rsidRPr="00023E90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023E90">
              <w:rPr>
                <w:rFonts w:ascii="Garamond" w:hAnsi="Garamond"/>
                <w:b/>
                <w:sz w:val="18"/>
                <w:szCs w:val="18"/>
              </w:rPr>
              <w:t>O.3</w:t>
            </w:r>
            <w:r w:rsidR="00023E90">
              <w:rPr>
                <w:rFonts w:ascii="Garamond" w:hAnsi="Garamond"/>
                <w:b/>
                <w:sz w:val="18"/>
                <w:szCs w:val="18"/>
              </w:rPr>
              <w:t>4</w:t>
            </w:r>
          </w:p>
        </w:tc>
        <w:tc>
          <w:tcPr>
            <w:tcW w:w="6238" w:type="dxa"/>
            <w:vAlign w:val="center"/>
          </w:tcPr>
          <w:p w14:paraId="367639D6" w14:textId="77777777" w:rsidR="00E37BE4" w:rsidRPr="00023E90" w:rsidRDefault="00E37BE4" w:rsidP="00791993">
            <w:pPr>
              <w:pStyle w:val="Default"/>
              <w:rPr>
                <w:rFonts w:ascii="Garamond" w:hAnsi="Garamond"/>
                <w:color w:val="auto"/>
                <w:sz w:val="18"/>
                <w:szCs w:val="18"/>
              </w:rPr>
            </w:pPr>
            <w:r w:rsidRPr="00023E90">
              <w:rPr>
                <w:rFonts w:ascii="Garamond" w:hAnsi="Garamond"/>
                <w:color w:val="auto"/>
                <w:sz w:val="18"/>
                <w:szCs w:val="18"/>
              </w:rPr>
              <w:t xml:space="preserve">Ukończenie studiów podyplomowych lub kursu doszkalającego </w:t>
            </w:r>
          </w:p>
          <w:p w14:paraId="70958F28" w14:textId="77777777" w:rsidR="00E37BE4" w:rsidRPr="00023E90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023E90">
              <w:rPr>
                <w:rFonts w:ascii="Garamond" w:hAnsi="Garamond"/>
                <w:sz w:val="18"/>
                <w:szCs w:val="18"/>
              </w:rPr>
              <w:t>(z wykluczeniem kursów związanych z uzyskaniem certyfikowanych uprawnień zawodowych)</w:t>
            </w:r>
          </w:p>
        </w:tc>
        <w:tc>
          <w:tcPr>
            <w:tcW w:w="992" w:type="dxa"/>
            <w:vAlign w:val="center"/>
          </w:tcPr>
          <w:p w14:paraId="34A1F3E8" w14:textId="1651A34F" w:rsidR="00E37BE4" w:rsidRPr="00023E90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23E9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C801F6D" w14:textId="77777777" w:rsidR="00E37BE4" w:rsidRPr="00023E90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4C5836" w14:textId="77777777" w:rsidR="00E37BE4" w:rsidRPr="00023E90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422C6457" w14:textId="45E0BCCD" w:rsidTr="008C5BB5">
        <w:trPr>
          <w:trHeight w:val="374"/>
        </w:trPr>
        <w:tc>
          <w:tcPr>
            <w:tcW w:w="703" w:type="dxa"/>
          </w:tcPr>
          <w:p w14:paraId="3DB12450" w14:textId="5A5FC3A7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FC0016">
              <w:rPr>
                <w:rFonts w:ascii="Garamond" w:hAnsi="Garamond"/>
                <w:b/>
                <w:sz w:val="18"/>
                <w:szCs w:val="18"/>
              </w:rPr>
              <w:t>O.</w:t>
            </w:r>
            <w:r>
              <w:rPr>
                <w:rFonts w:ascii="Garamond" w:hAnsi="Garamond"/>
                <w:b/>
                <w:sz w:val="18"/>
                <w:szCs w:val="18"/>
              </w:rPr>
              <w:t>3</w:t>
            </w:r>
            <w:r w:rsidR="00023E90">
              <w:rPr>
                <w:rFonts w:ascii="Garamond" w:hAnsi="Garamond"/>
                <w:b/>
                <w:sz w:val="18"/>
                <w:szCs w:val="18"/>
              </w:rPr>
              <w:t>5</w:t>
            </w:r>
          </w:p>
        </w:tc>
        <w:tc>
          <w:tcPr>
            <w:tcW w:w="6238" w:type="dxa"/>
            <w:vAlign w:val="center"/>
          </w:tcPr>
          <w:p w14:paraId="4FCAEA27" w14:textId="34FE7114" w:rsidR="00E37BE4" w:rsidRPr="00FC0016" w:rsidRDefault="00E37BE4" w:rsidP="0079199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C0016">
              <w:rPr>
                <w:rFonts w:ascii="Garamond" w:hAnsi="Garamond"/>
                <w:sz w:val="18"/>
                <w:szCs w:val="18"/>
              </w:rPr>
              <w:t xml:space="preserve">Inne udokumentowane aktywności w zakresie działalności organizacyjnej </w:t>
            </w:r>
            <w:r w:rsidR="00CC5880">
              <w:rPr>
                <w:rFonts w:ascii="Garamond" w:hAnsi="Garamond"/>
                <w:sz w:val="18"/>
                <w:szCs w:val="18"/>
              </w:rPr>
              <w:br/>
            </w:r>
            <w:r w:rsidRPr="00FC0016">
              <w:rPr>
                <w:rFonts w:ascii="Garamond" w:hAnsi="Garamond"/>
                <w:sz w:val="18"/>
                <w:szCs w:val="18"/>
              </w:rPr>
              <w:t>i podnoszenia kompetencji zawodowych</w:t>
            </w:r>
            <w:r>
              <w:rPr>
                <w:rFonts w:ascii="Garamond" w:hAnsi="Garamond"/>
                <w:sz w:val="18"/>
                <w:szCs w:val="18"/>
              </w:rPr>
              <w:t xml:space="preserve"> (do oceny bezpośredniego przełożonego)</w:t>
            </w:r>
          </w:p>
        </w:tc>
        <w:tc>
          <w:tcPr>
            <w:tcW w:w="992" w:type="dxa"/>
            <w:vAlign w:val="center"/>
          </w:tcPr>
          <w:p w14:paraId="3685B2E2" w14:textId="0364C4EF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D7E5A49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B7CC41" w14:textId="77777777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1E563F6C" w14:textId="7B23CAE7" w:rsidTr="008C5BB5">
        <w:trPr>
          <w:trHeight w:val="374"/>
        </w:trPr>
        <w:tc>
          <w:tcPr>
            <w:tcW w:w="703" w:type="dxa"/>
          </w:tcPr>
          <w:p w14:paraId="6A2C860D" w14:textId="40407A3F" w:rsidR="00E37BE4" w:rsidRPr="00FC0016" w:rsidRDefault="00E37BE4" w:rsidP="00791993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O.3</w:t>
            </w:r>
            <w:r w:rsidR="00023E90">
              <w:rPr>
                <w:rFonts w:ascii="Garamond" w:hAnsi="Garamond"/>
                <w:b/>
                <w:sz w:val="18"/>
                <w:szCs w:val="18"/>
              </w:rPr>
              <w:t>6</w:t>
            </w:r>
          </w:p>
        </w:tc>
        <w:tc>
          <w:tcPr>
            <w:tcW w:w="6238" w:type="dxa"/>
            <w:vAlign w:val="center"/>
          </w:tcPr>
          <w:p w14:paraId="491F9396" w14:textId="57DF9D96" w:rsidR="00E37BE4" w:rsidRPr="00FC0016" w:rsidRDefault="00E37BE4" w:rsidP="00AD180B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Dodatkowa punktacja przydzielona przez bezpośredniego przełożonego dla pracownika aktywnie uczestniczącego w pracach na rzecz jednostki (działalność nieuwzględniona powyżej) Za każdy rodzaj dodatkowej działalności można uzyskać maksymalnie 1 punkt w okresie oceny</w:t>
            </w:r>
          </w:p>
        </w:tc>
        <w:tc>
          <w:tcPr>
            <w:tcW w:w="992" w:type="dxa"/>
            <w:vAlign w:val="center"/>
          </w:tcPr>
          <w:p w14:paraId="5B6DCCCA" w14:textId="78564855" w:rsidR="00E37BE4" w:rsidRPr="00FC0016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5E5331B" w14:textId="77777777" w:rsidR="00E37BE4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2BF256" w14:textId="77777777" w:rsidR="00E37BE4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37BE4" w:rsidRPr="00FC0016" w14:paraId="19DE74F5" w14:textId="5BFC8ECE" w:rsidTr="00C2697B">
        <w:trPr>
          <w:trHeight w:val="374"/>
        </w:trPr>
        <w:tc>
          <w:tcPr>
            <w:tcW w:w="6941" w:type="dxa"/>
            <w:gridSpan w:val="2"/>
            <w:vAlign w:val="center"/>
          </w:tcPr>
          <w:p w14:paraId="0AEED1B0" w14:textId="0C70802D" w:rsidR="00E37BE4" w:rsidRPr="00977C75" w:rsidRDefault="00E37BE4" w:rsidP="00C2697B">
            <w:pPr>
              <w:spacing w:after="0" w:line="240" w:lineRule="auto"/>
              <w:jc w:val="right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RAZEM O.1–O.3</w:t>
            </w:r>
            <w:r w:rsidR="00023E90">
              <w:rPr>
                <w:rFonts w:ascii="Garamond" w:hAnsi="Garamond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06EEFFF8" w14:textId="77777777" w:rsidR="00E37BE4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C37AE9" w14:textId="77777777" w:rsidR="00E37BE4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FF4C35" w14:textId="77777777" w:rsidR="00E37BE4" w:rsidRDefault="00E37BE4" w:rsidP="0079199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24B32743" w14:textId="77777777" w:rsidR="00FC0016" w:rsidRDefault="00FC0016" w:rsidP="008C5BB5">
      <w:pPr>
        <w:spacing w:after="0" w:line="240" w:lineRule="auto"/>
        <w:rPr>
          <w:rFonts w:ascii="Garamond" w:hAnsi="Garamond"/>
          <w:b/>
        </w:rPr>
      </w:pPr>
    </w:p>
    <w:sectPr w:rsidR="00FC0016" w:rsidSect="00FC0016">
      <w:footerReference w:type="default" r:id="rId9"/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117DB" w14:textId="77777777" w:rsidR="00B85CB4" w:rsidRDefault="00B85CB4" w:rsidP="00D84159">
      <w:pPr>
        <w:spacing w:after="0" w:line="240" w:lineRule="auto"/>
      </w:pPr>
      <w:r>
        <w:separator/>
      </w:r>
    </w:p>
  </w:endnote>
  <w:endnote w:type="continuationSeparator" w:id="0">
    <w:p w14:paraId="0F65381F" w14:textId="77777777" w:rsidR="00B85CB4" w:rsidRDefault="00B85CB4" w:rsidP="00D8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513636"/>
      <w:docPartObj>
        <w:docPartGallery w:val="Page Numbers (Bottom of Page)"/>
        <w:docPartUnique/>
      </w:docPartObj>
    </w:sdtPr>
    <w:sdtEndPr/>
    <w:sdtContent>
      <w:p w14:paraId="4E007F2A" w14:textId="10AF0685" w:rsidR="00C70DF2" w:rsidRDefault="00C70D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41B5537" w14:textId="77777777" w:rsidR="00C70DF2" w:rsidRPr="00186E5E" w:rsidRDefault="00C70DF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19620" w14:textId="77777777" w:rsidR="00B85CB4" w:rsidRDefault="00B85CB4" w:rsidP="00D84159">
      <w:pPr>
        <w:spacing w:after="0" w:line="240" w:lineRule="auto"/>
      </w:pPr>
      <w:r>
        <w:separator/>
      </w:r>
    </w:p>
  </w:footnote>
  <w:footnote w:type="continuationSeparator" w:id="0">
    <w:p w14:paraId="157AF944" w14:textId="77777777" w:rsidR="00B85CB4" w:rsidRDefault="00B85CB4" w:rsidP="00D84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832"/>
    <w:multiLevelType w:val="hybridMultilevel"/>
    <w:tmpl w:val="5FACD52E"/>
    <w:lvl w:ilvl="0" w:tplc="4D8EB9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D0097"/>
    <w:multiLevelType w:val="hybridMultilevel"/>
    <w:tmpl w:val="813E9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162AF7"/>
    <w:multiLevelType w:val="hybridMultilevel"/>
    <w:tmpl w:val="26E6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431"/>
    <w:multiLevelType w:val="hybridMultilevel"/>
    <w:tmpl w:val="68E8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40486"/>
    <w:multiLevelType w:val="hybridMultilevel"/>
    <w:tmpl w:val="DAC44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2468B2"/>
    <w:multiLevelType w:val="hybridMultilevel"/>
    <w:tmpl w:val="9932B220"/>
    <w:lvl w:ilvl="0" w:tplc="7DDCC6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672A6"/>
    <w:multiLevelType w:val="hybridMultilevel"/>
    <w:tmpl w:val="4068512E"/>
    <w:lvl w:ilvl="0" w:tplc="7162276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67A"/>
    <w:multiLevelType w:val="hybridMultilevel"/>
    <w:tmpl w:val="F1222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3903CC"/>
    <w:multiLevelType w:val="hybridMultilevel"/>
    <w:tmpl w:val="1CD477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B50DD7"/>
    <w:multiLevelType w:val="hybridMultilevel"/>
    <w:tmpl w:val="66A8C1D4"/>
    <w:lvl w:ilvl="0" w:tplc="913EA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4E8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6EFE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87A0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CE9E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A0D3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57A5D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FA8E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6200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FC2428"/>
    <w:multiLevelType w:val="hybridMultilevel"/>
    <w:tmpl w:val="76BCA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90D43"/>
    <w:multiLevelType w:val="hybridMultilevel"/>
    <w:tmpl w:val="F1222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B20368"/>
    <w:multiLevelType w:val="hybridMultilevel"/>
    <w:tmpl w:val="27F088C0"/>
    <w:lvl w:ilvl="0" w:tplc="D9E6E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BCD0F1C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15733C"/>
    <w:multiLevelType w:val="hybridMultilevel"/>
    <w:tmpl w:val="3A22B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38292F"/>
    <w:multiLevelType w:val="hybridMultilevel"/>
    <w:tmpl w:val="33440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132FBE"/>
    <w:multiLevelType w:val="hybridMultilevel"/>
    <w:tmpl w:val="9958690C"/>
    <w:lvl w:ilvl="0" w:tplc="8266109C">
      <w:start w:val="4"/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D5420D"/>
    <w:multiLevelType w:val="hybridMultilevel"/>
    <w:tmpl w:val="4F8AE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B04C6"/>
    <w:multiLevelType w:val="hybridMultilevel"/>
    <w:tmpl w:val="BF5CCE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6B160B"/>
    <w:multiLevelType w:val="hybridMultilevel"/>
    <w:tmpl w:val="C35EA2DA"/>
    <w:lvl w:ilvl="0" w:tplc="4B1A7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A4212A"/>
    <w:multiLevelType w:val="hybridMultilevel"/>
    <w:tmpl w:val="DAF47EB0"/>
    <w:lvl w:ilvl="0" w:tplc="7DDCC6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C3739"/>
    <w:multiLevelType w:val="hybridMultilevel"/>
    <w:tmpl w:val="65C01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F6137"/>
    <w:multiLevelType w:val="hybridMultilevel"/>
    <w:tmpl w:val="9CF864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E15457"/>
    <w:multiLevelType w:val="hybridMultilevel"/>
    <w:tmpl w:val="C30EAD26"/>
    <w:lvl w:ilvl="0" w:tplc="7DDCC6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B2D45"/>
    <w:multiLevelType w:val="hybridMultilevel"/>
    <w:tmpl w:val="4AF04D9A"/>
    <w:lvl w:ilvl="0" w:tplc="2D265DFE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470F6011"/>
    <w:multiLevelType w:val="hybridMultilevel"/>
    <w:tmpl w:val="BEFA2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F837B4"/>
    <w:multiLevelType w:val="hybridMultilevel"/>
    <w:tmpl w:val="60BA4A88"/>
    <w:lvl w:ilvl="0" w:tplc="D9E6E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2C6B8A"/>
    <w:multiLevelType w:val="hybridMultilevel"/>
    <w:tmpl w:val="1AD6C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C26F08"/>
    <w:multiLevelType w:val="hybridMultilevel"/>
    <w:tmpl w:val="ABD4798C"/>
    <w:lvl w:ilvl="0" w:tplc="4B1A7BE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8" w15:restartNumberingAfterBreak="0">
    <w:nsid w:val="510A29CB"/>
    <w:multiLevelType w:val="hybridMultilevel"/>
    <w:tmpl w:val="368CFBE2"/>
    <w:lvl w:ilvl="0" w:tplc="7DDCC6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6188F"/>
    <w:multiLevelType w:val="hybridMultilevel"/>
    <w:tmpl w:val="A4DA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CF15B4"/>
    <w:multiLevelType w:val="hybridMultilevel"/>
    <w:tmpl w:val="789A51D8"/>
    <w:lvl w:ilvl="0" w:tplc="D9E6E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0D2B5A"/>
    <w:multiLevelType w:val="hybridMultilevel"/>
    <w:tmpl w:val="0D34E3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F30BE1"/>
    <w:multiLevelType w:val="hybridMultilevel"/>
    <w:tmpl w:val="BB6E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E34AD"/>
    <w:multiLevelType w:val="hybridMultilevel"/>
    <w:tmpl w:val="3CB424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E6589D"/>
    <w:multiLevelType w:val="hybridMultilevel"/>
    <w:tmpl w:val="69508DF8"/>
    <w:lvl w:ilvl="0" w:tplc="D9E6E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696D41"/>
    <w:multiLevelType w:val="hybridMultilevel"/>
    <w:tmpl w:val="DA7AFD88"/>
    <w:lvl w:ilvl="0" w:tplc="604EFD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F430E"/>
    <w:multiLevelType w:val="hybridMultilevel"/>
    <w:tmpl w:val="2E46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9450F3"/>
    <w:multiLevelType w:val="hybridMultilevel"/>
    <w:tmpl w:val="D44AA36C"/>
    <w:lvl w:ilvl="0" w:tplc="6D5CC9D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83AA5"/>
    <w:multiLevelType w:val="hybridMultilevel"/>
    <w:tmpl w:val="38EE6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F62BE"/>
    <w:multiLevelType w:val="hybridMultilevel"/>
    <w:tmpl w:val="60BA4A88"/>
    <w:lvl w:ilvl="0" w:tplc="D9E6E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8E37CB"/>
    <w:multiLevelType w:val="hybridMultilevel"/>
    <w:tmpl w:val="386E5882"/>
    <w:lvl w:ilvl="0" w:tplc="1A08015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1536F"/>
    <w:multiLevelType w:val="hybridMultilevel"/>
    <w:tmpl w:val="EED64D9E"/>
    <w:lvl w:ilvl="0" w:tplc="71EAAF1A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F5A56"/>
    <w:multiLevelType w:val="hybridMultilevel"/>
    <w:tmpl w:val="33A82EBE"/>
    <w:lvl w:ilvl="0" w:tplc="4B1A7BE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3" w15:restartNumberingAfterBreak="0">
    <w:nsid w:val="7570251C"/>
    <w:multiLevelType w:val="hybridMultilevel"/>
    <w:tmpl w:val="BC9664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BC73F2"/>
    <w:multiLevelType w:val="hybridMultilevel"/>
    <w:tmpl w:val="DE08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5E4754"/>
    <w:multiLevelType w:val="multilevel"/>
    <w:tmpl w:val="B5C4C1E4"/>
    <w:lvl w:ilvl="0">
      <w:start w:val="1"/>
      <w:numFmt w:val="decimal"/>
      <w:lvlText w:val="%1."/>
      <w:lvlJc w:val="left"/>
      <w:pPr>
        <w:tabs>
          <w:tab w:val="num" w:pos="2057"/>
        </w:tabs>
        <w:ind w:left="2057" w:hanging="37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0"/>
  </w:num>
  <w:num w:numId="3">
    <w:abstractNumId w:val="20"/>
  </w:num>
  <w:num w:numId="4">
    <w:abstractNumId w:val="32"/>
  </w:num>
  <w:num w:numId="5">
    <w:abstractNumId w:val="16"/>
  </w:num>
  <w:num w:numId="6">
    <w:abstractNumId w:val="41"/>
  </w:num>
  <w:num w:numId="7">
    <w:abstractNumId w:val="2"/>
  </w:num>
  <w:num w:numId="8">
    <w:abstractNumId w:val="45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40"/>
  </w:num>
  <w:num w:numId="14">
    <w:abstractNumId w:val="7"/>
  </w:num>
  <w:num w:numId="15">
    <w:abstractNumId w:val="42"/>
  </w:num>
  <w:num w:numId="16">
    <w:abstractNumId w:val="3"/>
  </w:num>
  <w:num w:numId="17">
    <w:abstractNumId w:val="23"/>
  </w:num>
  <w:num w:numId="18">
    <w:abstractNumId w:val="39"/>
  </w:num>
  <w:num w:numId="19">
    <w:abstractNumId w:val="8"/>
  </w:num>
  <w:num w:numId="20">
    <w:abstractNumId w:val="33"/>
  </w:num>
  <w:num w:numId="21">
    <w:abstractNumId w:val="14"/>
  </w:num>
  <w:num w:numId="22">
    <w:abstractNumId w:val="4"/>
  </w:num>
  <w:num w:numId="23">
    <w:abstractNumId w:val="12"/>
  </w:num>
  <w:num w:numId="24">
    <w:abstractNumId w:val="25"/>
  </w:num>
  <w:num w:numId="25">
    <w:abstractNumId w:val="26"/>
  </w:num>
  <w:num w:numId="26">
    <w:abstractNumId w:val="21"/>
  </w:num>
  <w:num w:numId="27">
    <w:abstractNumId w:val="17"/>
  </w:num>
  <w:num w:numId="28">
    <w:abstractNumId w:val="31"/>
  </w:num>
  <w:num w:numId="29">
    <w:abstractNumId w:val="29"/>
  </w:num>
  <w:num w:numId="30">
    <w:abstractNumId w:val="43"/>
  </w:num>
  <w:num w:numId="31">
    <w:abstractNumId w:val="13"/>
  </w:num>
  <w:num w:numId="32">
    <w:abstractNumId w:val="36"/>
  </w:num>
  <w:num w:numId="33">
    <w:abstractNumId w:val="44"/>
  </w:num>
  <w:num w:numId="34">
    <w:abstractNumId w:val="27"/>
  </w:num>
  <w:num w:numId="35">
    <w:abstractNumId w:val="18"/>
  </w:num>
  <w:num w:numId="36">
    <w:abstractNumId w:val="0"/>
  </w:num>
  <w:num w:numId="37">
    <w:abstractNumId w:val="24"/>
  </w:num>
  <w:num w:numId="38">
    <w:abstractNumId w:val="34"/>
  </w:num>
  <w:num w:numId="39">
    <w:abstractNumId w:val="30"/>
  </w:num>
  <w:num w:numId="40">
    <w:abstractNumId w:val="37"/>
  </w:num>
  <w:num w:numId="41">
    <w:abstractNumId w:val="19"/>
  </w:num>
  <w:num w:numId="42">
    <w:abstractNumId w:val="5"/>
  </w:num>
  <w:num w:numId="43">
    <w:abstractNumId w:val="28"/>
  </w:num>
  <w:num w:numId="44">
    <w:abstractNumId w:val="22"/>
  </w:num>
  <w:num w:numId="45">
    <w:abstractNumId w:val="3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59"/>
    <w:rsid w:val="00004873"/>
    <w:rsid w:val="00004A27"/>
    <w:rsid w:val="000059D7"/>
    <w:rsid w:val="00012037"/>
    <w:rsid w:val="00013B6F"/>
    <w:rsid w:val="00013F64"/>
    <w:rsid w:val="000145C1"/>
    <w:rsid w:val="00015A02"/>
    <w:rsid w:val="000163EC"/>
    <w:rsid w:val="00021931"/>
    <w:rsid w:val="00021CFB"/>
    <w:rsid w:val="00022654"/>
    <w:rsid w:val="000234A7"/>
    <w:rsid w:val="00023E90"/>
    <w:rsid w:val="00024320"/>
    <w:rsid w:val="00025C64"/>
    <w:rsid w:val="000272DA"/>
    <w:rsid w:val="00027F47"/>
    <w:rsid w:val="000304EF"/>
    <w:rsid w:val="0003199F"/>
    <w:rsid w:val="00032242"/>
    <w:rsid w:val="0003283B"/>
    <w:rsid w:val="00032D7E"/>
    <w:rsid w:val="00033E70"/>
    <w:rsid w:val="00036383"/>
    <w:rsid w:val="00041C02"/>
    <w:rsid w:val="000427F2"/>
    <w:rsid w:val="00044DEA"/>
    <w:rsid w:val="0004727F"/>
    <w:rsid w:val="00050C5F"/>
    <w:rsid w:val="00052F0A"/>
    <w:rsid w:val="00053B72"/>
    <w:rsid w:val="0005436F"/>
    <w:rsid w:val="0005525B"/>
    <w:rsid w:val="000564CB"/>
    <w:rsid w:val="000569A4"/>
    <w:rsid w:val="000576AD"/>
    <w:rsid w:val="00060E4B"/>
    <w:rsid w:val="0006116B"/>
    <w:rsid w:val="0006280C"/>
    <w:rsid w:val="000632A3"/>
    <w:rsid w:val="00063822"/>
    <w:rsid w:val="000642CF"/>
    <w:rsid w:val="00067AE1"/>
    <w:rsid w:val="00070481"/>
    <w:rsid w:val="00070E07"/>
    <w:rsid w:val="00071947"/>
    <w:rsid w:val="00073239"/>
    <w:rsid w:val="000737F4"/>
    <w:rsid w:val="00073F3B"/>
    <w:rsid w:val="0007578B"/>
    <w:rsid w:val="000772CA"/>
    <w:rsid w:val="00080F86"/>
    <w:rsid w:val="00086656"/>
    <w:rsid w:val="000905E3"/>
    <w:rsid w:val="00092029"/>
    <w:rsid w:val="00097C69"/>
    <w:rsid w:val="000A0A67"/>
    <w:rsid w:val="000A1688"/>
    <w:rsid w:val="000A3009"/>
    <w:rsid w:val="000A3E78"/>
    <w:rsid w:val="000A52E5"/>
    <w:rsid w:val="000A55D2"/>
    <w:rsid w:val="000B1214"/>
    <w:rsid w:val="000B16F4"/>
    <w:rsid w:val="000B30AC"/>
    <w:rsid w:val="000B4052"/>
    <w:rsid w:val="000B6B4E"/>
    <w:rsid w:val="000B6D91"/>
    <w:rsid w:val="000C12F3"/>
    <w:rsid w:val="000C30EF"/>
    <w:rsid w:val="000C5319"/>
    <w:rsid w:val="000C70E4"/>
    <w:rsid w:val="000C7568"/>
    <w:rsid w:val="000D00B4"/>
    <w:rsid w:val="000D3F52"/>
    <w:rsid w:val="000D6753"/>
    <w:rsid w:val="000D7AD9"/>
    <w:rsid w:val="000E0C54"/>
    <w:rsid w:val="000E5CE4"/>
    <w:rsid w:val="000E6301"/>
    <w:rsid w:val="000E6C42"/>
    <w:rsid w:val="000F0B31"/>
    <w:rsid w:val="000F0F72"/>
    <w:rsid w:val="000F1D18"/>
    <w:rsid w:val="000F3A71"/>
    <w:rsid w:val="000F7E21"/>
    <w:rsid w:val="00100C87"/>
    <w:rsid w:val="00101F3F"/>
    <w:rsid w:val="0010213E"/>
    <w:rsid w:val="0010513F"/>
    <w:rsid w:val="001055D3"/>
    <w:rsid w:val="00106822"/>
    <w:rsid w:val="0010730D"/>
    <w:rsid w:val="00110780"/>
    <w:rsid w:val="0011225D"/>
    <w:rsid w:val="00114414"/>
    <w:rsid w:val="00115604"/>
    <w:rsid w:val="00116196"/>
    <w:rsid w:val="00116312"/>
    <w:rsid w:val="00121033"/>
    <w:rsid w:val="00121066"/>
    <w:rsid w:val="00121828"/>
    <w:rsid w:val="00122B93"/>
    <w:rsid w:val="00130598"/>
    <w:rsid w:val="00135D4F"/>
    <w:rsid w:val="00137723"/>
    <w:rsid w:val="00140FC5"/>
    <w:rsid w:val="001410D1"/>
    <w:rsid w:val="00141BD6"/>
    <w:rsid w:val="0014317C"/>
    <w:rsid w:val="001434D8"/>
    <w:rsid w:val="001455E3"/>
    <w:rsid w:val="00146349"/>
    <w:rsid w:val="0014779F"/>
    <w:rsid w:val="00147AC3"/>
    <w:rsid w:val="001533E8"/>
    <w:rsid w:val="001538E9"/>
    <w:rsid w:val="00154176"/>
    <w:rsid w:val="00155188"/>
    <w:rsid w:val="00155A4A"/>
    <w:rsid w:val="00157489"/>
    <w:rsid w:val="00164AB8"/>
    <w:rsid w:val="00165A9E"/>
    <w:rsid w:val="00165EB8"/>
    <w:rsid w:val="0016637B"/>
    <w:rsid w:val="00166B26"/>
    <w:rsid w:val="00167EF9"/>
    <w:rsid w:val="0017003A"/>
    <w:rsid w:val="00172184"/>
    <w:rsid w:val="0017282F"/>
    <w:rsid w:val="00173A0D"/>
    <w:rsid w:val="001749EC"/>
    <w:rsid w:val="00174DCC"/>
    <w:rsid w:val="00177F54"/>
    <w:rsid w:val="001809A0"/>
    <w:rsid w:val="00180F4D"/>
    <w:rsid w:val="00183C15"/>
    <w:rsid w:val="00184D01"/>
    <w:rsid w:val="00186E5E"/>
    <w:rsid w:val="0018760D"/>
    <w:rsid w:val="00191184"/>
    <w:rsid w:val="001912E4"/>
    <w:rsid w:val="00193EA8"/>
    <w:rsid w:val="00194677"/>
    <w:rsid w:val="00194DC8"/>
    <w:rsid w:val="00195F0D"/>
    <w:rsid w:val="001A0438"/>
    <w:rsid w:val="001A0E30"/>
    <w:rsid w:val="001A5AAA"/>
    <w:rsid w:val="001A5C3C"/>
    <w:rsid w:val="001A65B2"/>
    <w:rsid w:val="001A7017"/>
    <w:rsid w:val="001A70BB"/>
    <w:rsid w:val="001B09F0"/>
    <w:rsid w:val="001B1184"/>
    <w:rsid w:val="001B2173"/>
    <w:rsid w:val="001B2456"/>
    <w:rsid w:val="001B3AAF"/>
    <w:rsid w:val="001B5590"/>
    <w:rsid w:val="001C08FB"/>
    <w:rsid w:val="001C4A12"/>
    <w:rsid w:val="001C4CD7"/>
    <w:rsid w:val="001C7502"/>
    <w:rsid w:val="001D2823"/>
    <w:rsid w:val="001D7ABD"/>
    <w:rsid w:val="001E0302"/>
    <w:rsid w:val="001E143C"/>
    <w:rsid w:val="001E2487"/>
    <w:rsid w:val="001E24C7"/>
    <w:rsid w:val="001E2EE3"/>
    <w:rsid w:val="001E45B2"/>
    <w:rsid w:val="001E4811"/>
    <w:rsid w:val="001E591B"/>
    <w:rsid w:val="001E65DE"/>
    <w:rsid w:val="001F0410"/>
    <w:rsid w:val="001F0883"/>
    <w:rsid w:val="001F09B9"/>
    <w:rsid w:val="001F12FC"/>
    <w:rsid w:val="001F1A92"/>
    <w:rsid w:val="001F2DD8"/>
    <w:rsid w:val="001F322A"/>
    <w:rsid w:val="001F34F8"/>
    <w:rsid w:val="001F52F2"/>
    <w:rsid w:val="0020104B"/>
    <w:rsid w:val="002036EF"/>
    <w:rsid w:val="0020424D"/>
    <w:rsid w:val="0020586F"/>
    <w:rsid w:val="002069AE"/>
    <w:rsid w:val="002074B2"/>
    <w:rsid w:val="002105FB"/>
    <w:rsid w:val="00210666"/>
    <w:rsid w:val="00211ACD"/>
    <w:rsid w:val="00212F6D"/>
    <w:rsid w:val="002132ED"/>
    <w:rsid w:val="00216574"/>
    <w:rsid w:val="002171C8"/>
    <w:rsid w:val="00220CE2"/>
    <w:rsid w:val="002219A4"/>
    <w:rsid w:val="00222E3F"/>
    <w:rsid w:val="00223633"/>
    <w:rsid w:val="00223B62"/>
    <w:rsid w:val="00225C03"/>
    <w:rsid w:val="00230567"/>
    <w:rsid w:val="00230773"/>
    <w:rsid w:val="0023093B"/>
    <w:rsid w:val="00230D4C"/>
    <w:rsid w:val="00231448"/>
    <w:rsid w:val="002320C5"/>
    <w:rsid w:val="00232144"/>
    <w:rsid w:val="002322EE"/>
    <w:rsid w:val="00232F2E"/>
    <w:rsid w:val="00235274"/>
    <w:rsid w:val="00240BB1"/>
    <w:rsid w:val="00240C5D"/>
    <w:rsid w:val="00243366"/>
    <w:rsid w:val="00243D68"/>
    <w:rsid w:val="00243DBF"/>
    <w:rsid w:val="0024472D"/>
    <w:rsid w:val="00245835"/>
    <w:rsid w:val="00246848"/>
    <w:rsid w:val="00250497"/>
    <w:rsid w:val="00250D33"/>
    <w:rsid w:val="0025185D"/>
    <w:rsid w:val="00253793"/>
    <w:rsid w:val="00255C34"/>
    <w:rsid w:val="00255F0F"/>
    <w:rsid w:val="00261435"/>
    <w:rsid w:val="00262486"/>
    <w:rsid w:val="00263663"/>
    <w:rsid w:val="00265088"/>
    <w:rsid w:val="00266958"/>
    <w:rsid w:val="00267DB3"/>
    <w:rsid w:val="00271D7A"/>
    <w:rsid w:val="00273002"/>
    <w:rsid w:val="0027415E"/>
    <w:rsid w:val="002747B8"/>
    <w:rsid w:val="00275E74"/>
    <w:rsid w:val="002768B1"/>
    <w:rsid w:val="002806D4"/>
    <w:rsid w:val="002807B4"/>
    <w:rsid w:val="00281121"/>
    <w:rsid w:val="00283301"/>
    <w:rsid w:val="00284EE2"/>
    <w:rsid w:val="00287514"/>
    <w:rsid w:val="00287FFC"/>
    <w:rsid w:val="002910DE"/>
    <w:rsid w:val="00291355"/>
    <w:rsid w:val="002934D1"/>
    <w:rsid w:val="0029379C"/>
    <w:rsid w:val="002965CF"/>
    <w:rsid w:val="002A1A8A"/>
    <w:rsid w:val="002A3ABD"/>
    <w:rsid w:val="002A3D92"/>
    <w:rsid w:val="002A51F7"/>
    <w:rsid w:val="002A6AB8"/>
    <w:rsid w:val="002A7173"/>
    <w:rsid w:val="002B2771"/>
    <w:rsid w:val="002B2923"/>
    <w:rsid w:val="002B2933"/>
    <w:rsid w:val="002B7116"/>
    <w:rsid w:val="002C2700"/>
    <w:rsid w:val="002C7B0A"/>
    <w:rsid w:val="002D0A4D"/>
    <w:rsid w:val="002D0E79"/>
    <w:rsid w:val="002D30FE"/>
    <w:rsid w:val="002D5841"/>
    <w:rsid w:val="002D5F95"/>
    <w:rsid w:val="002E35A1"/>
    <w:rsid w:val="002E492C"/>
    <w:rsid w:val="002E7053"/>
    <w:rsid w:val="002E7670"/>
    <w:rsid w:val="002F0581"/>
    <w:rsid w:val="002F239E"/>
    <w:rsid w:val="002F4596"/>
    <w:rsid w:val="002F504B"/>
    <w:rsid w:val="002F5123"/>
    <w:rsid w:val="002F7D20"/>
    <w:rsid w:val="003008DE"/>
    <w:rsid w:val="00300F3F"/>
    <w:rsid w:val="00301882"/>
    <w:rsid w:val="00304DEF"/>
    <w:rsid w:val="00307457"/>
    <w:rsid w:val="0031073C"/>
    <w:rsid w:val="0031278F"/>
    <w:rsid w:val="00312953"/>
    <w:rsid w:val="003130F2"/>
    <w:rsid w:val="00313394"/>
    <w:rsid w:val="00314F2F"/>
    <w:rsid w:val="00315057"/>
    <w:rsid w:val="00315758"/>
    <w:rsid w:val="00316866"/>
    <w:rsid w:val="00316D3C"/>
    <w:rsid w:val="00320981"/>
    <w:rsid w:val="00320B90"/>
    <w:rsid w:val="00320E77"/>
    <w:rsid w:val="00325558"/>
    <w:rsid w:val="0033049A"/>
    <w:rsid w:val="00330877"/>
    <w:rsid w:val="00330BB8"/>
    <w:rsid w:val="003313B0"/>
    <w:rsid w:val="00332734"/>
    <w:rsid w:val="00332BE8"/>
    <w:rsid w:val="00334EC5"/>
    <w:rsid w:val="00337E48"/>
    <w:rsid w:val="003403BD"/>
    <w:rsid w:val="003439F6"/>
    <w:rsid w:val="003444B7"/>
    <w:rsid w:val="00347B04"/>
    <w:rsid w:val="00352482"/>
    <w:rsid w:val="00352531"/>
    <w:rsid w:val="00353719"/>
    <w:rsid w:val="00356F9C"/>
    <w:rsid w:val="00357661"/>
    <w:rsid w:val="003616D3"/>
    <w:rsid w:val="00364836"/>
    <w:rsid w:val="00364BD0"/>
    <w:rsid w:val="00364D2A"/>
    <w:rsid w:val="003703EA"/>
    <w:rsid w:val="00373AF2"/>
    <w:rsid w:val="00375EB9"/>
    <w:rsid w:val="00377B1A"/>
    <w:rsid w:val="00380BBB"/>
    <w:rsid w:val="00380C2C"/>
    <w:rsid w:val="00383BFB"/>
    <w:rsid w:val="00384145"/>
    <w:rsid w:val="003855C5"/>
    <w:rsid w:val="003876D2"/>
    <w:rsid w:val="00387F0D"/>
    <w:rsid w:val="00391B7F"/>
    <w:rsid w:val="003921FC"/>
    <w:rsid w:val="00393078"/>
    <w:rsid w:val="00394F91"/>
    <w:rsid w:val="003951A0"/>
    <w:rsid w:val="003A467B"/>
    <w:rsid w:val="003A6327"/>
    <w:rsid w:val="003A6CCC"/>
    <w:rsid w:val="003A7280"/>
    <w:rsid w:val="003A7CC5"/>
    <w:rsid w:val="003B496C"/>
    <w:rsid w:val="003B5876"/>
    <w:rsid w:val="003B670C"/>
    <w:rsid w:val="003B6734"/>
    <w:rsid w:val="003C12FD"/>
    <w:rsid w:val="003C1444"/>
    <w:rsid w:val="003C3ABD"/>
    <w:rsid w:val="003C543B"/>
    <w:rsid w:val="003C5564"/>
    <w:rsid w:val="003C57E8"/>
    <w:rsid w:val="003D1C74"/>
    <w:rsid w:val="003D21B0"/>
    <w:rsid w:val="003D3A30"/>
    <w:rsid w:val="003D427A"/>
    <w:rsid w:val="003D437F"/>
    <w:rsid w:val="003D4782"/>
    <w:rsid w:val="003D49FD"/>
    <w:rsid w:val="003D5DDD"/>
    <w:rsid w:val="003D6CCA"/>
    <w:rsid w:val="003D7108"/>
    <w:rsid w:val="003E1032"/>
    <w:rsid w:val="003E150D"/>
    <w:rsid w:val="003E245A"/>
    <w:rsid w:val="003E332E"/>
    <w:rsid w:val="003E6200"/>
    <w:rsid w:val="003F0DFC"/>
    <w:rsid w:val="003F341E"/>
    <w:rsid w:val="003F40CA"/>
    <w:rsid w:val="003F5451"/>
    <w:rsid w:val="00400F53"/>
    <w:rsid w:val="00401531"/>
    <w:rsid w:val="00402C84"/>
    <w:rsid w:val="00404A86"/>
    <w:rsid w:val="00404C79"/>
    <w:rsid w:val="00413F07"/>
    <w:rsid w:val="00415097"/>
    <w:rsid w:val="00416891"/>
    <w:rsid w:val="004168B4"/>
    <w:rsid w:val="00422458"/>
    <w:rsid w:val="004230BC"/>
    <w:rsid w:val="00424F83"/>
    <w:rsid w:val="004250B7"/>
    <w:rsid w:val="00427CB7"/>
    <w:rsid w:val="00430F90"/>
    <w:rsid w:val="00431B5B"/>
    <w:rsid w:val="004333D1"/>
    <w:rsid w:val="004359B9"/>
    <w:rsid w:val="00435D2F"/>
    <w:rsid w:val="004366AF"/>
    <w:rsid w:val="00437998"/>
    <w:rsid w:val="004412F8"/>
    <w:rsid w:val="00442EAF"/>
    <w:rsid w:val="00444140"/>
    <w:rsid w:val="00445104"/>
    <w:rsid w:val="00447230"/>
    <w:rsid w:val="00450A36"/>
    <w:rsid w:val="00452532"/>
    <w:rsid w:val="00452A28"/>
    <w:rsid w:val="00453A62"/>
    <w:rsid w:val="004571BF"/>
    <w:rsid w:val="00460AE7"/>
    <w:rsid w:val="004656D7"/>
    <w:rsid w:val="00465993"/>
    <w:rsid w:val="0046682C"/>
    <w:rsid w:val="004721E1"/>
    <w:rsid w:val="0047620C"/>
    <w:rsid w:val="00480800"/>
    <w:rsid w:val="004866BD"/>
    <w:rsid w:val="0049050E"/>
    <w:rsid w:val="0049094B"/>
    <w:rsid w:val="0049118B"/>
    <w:rsid w:val="004918C9"/>
    <w:rsid w:val="00493278"/>
    <w:rsid w:val="004A0717"/>
    <w:rsid w:val="004A3463"/>
    <w:rsid w:val="004A3D35"/>
    <w:rsid w:val="004A6E17"/>
    <w:rsid w:val="004A7228"/>
    <w:rsid w:val="004B1426"/>
    <w:rsid w:val="004B3C68"/>
    <w:rsid w:val="004B3E38"/>
    <w:rsid w:val="004B65BA"/>
    <w:rsid w:val="004B7148"/>
    <w:rsid w:val="004B76BD"/>
    <w:rsid w:val="004C6EB1"/>
    <w:rsid w:val="004C79F1"/>
    <w:rsid w:val="004D0C22"/>
    <w:rsid w:val="004D14EA"/>
    <w:rsid w:val="004D3491"/>
    <w:rsid w:val="004D404E"/>
    <w:rsid w:val="004D47AA"/>
    <w:rsid w:val="004D4C96"/>
    <w:rsid w:val="004E11CC"/>
    <w:rsid w:val="004E2EF7"/>
    <w:rsid w:val="004E368F"/>
    <w:rsid w:val="004E7FD3"/>
    <w:rsid w:val="004F0825"/>
    <w:rsid w:val="004F18EB"/>
    <w:rsid w:val="004F2746"/>
    <w:rsid w:val="004F4F9C"/>
    <w:rsid w:val="004F5F50"/>
    <w:rsid w:val="004F6BFD"/>
    <w:rsid w:val="004F7C4B"/>
    <w:rsid w:val="00503658"/>
    <w:rsid w:val="00504C35"/>
    <w:rsid w:val="005064D8"/>
    <w:rsid w:val="005068DF"/>
    <w:rsid w:val="00506C79"/>
    <w:rsid w:val="005074C5"/>
    <w:rsid w:val="00510C46"/>
    <w:rsid w:val="00513ADB"/>
    <w:rsid w:val="0052240C"/>
    <w:rsid w:val="00523618"/>
    <w:rsid w:val="00525E10"/>
    <w:rsid w:val="00527661"/>
    <w:rsid w:val="00530E3A"/>
    <w:rsid w:val="00531705"/>
    <w:rsid w:val="00532649"/>
    <w:rsid w:val="00532DA4"/>
    <w:rsid w:val="00533606"/>
    <w:rsid w:val="00534294"/>
    <w:rsid w:val="00536C69"/>
    <w:rsid w:val="00541129"/>
    <w:rsid w:val="00542BDC"/>
    <w:rsid w:val="005436FE"/>
    <w:rsid w:val="00545948"/>
    <w:rsid w:val="00547A9E"/>
    <w:rsid w:val="00554238"/>
    <w:rsid w:val="0055438C"/>
    <w:rsid w:val="00554419"/>
    <w:rsid w:val="005628A7"/>
    <w:rsid w:val="005657CA"/>
    <w:rsid w:val="0056739A"/>
    <w:rsid w:val="0057073E"/>
    <w:rsid w:val="00570C79"/>
    <w:rsid w:val="0057107A"/>
    <w:rsid w:val="005717EA"/>
    <w:rsid w:val="0057192A"/>
    <w:rsid w:val="005766D5"/>
    <w:rsid w:val="005768C0"/>
    <w:rsid w:val="00576908"/>
    <w:rsid w:val="00583978"/>
    <w:rsid w:val="005845A3"/>
    <w:rsid w:val="00585500"/>
    <w:rsid w:val="0059040F"/>
    <w:rsid w:val="00590495"/>
    <w:rsid w:val="005906A6"/>
    <w:rsid w:val="00591D92"/>
    <w:rsid w:val="005921F0"/>
    <w:rsid w:val="00592F88"/>
    <w:rsid w:val="00593ACA"/>
    <w:rsid w:val="00597B3C"/>
    <w:rsid w:val="005A1A15"/>
    <w:rsid w:val="005A58B4"/>
    <w:rsid w:val="005A628E"/>
    <w:rsid w:val="005B0C9D"/>
    <w:rsid w:val="005B290D"/>
    <w:rsid w:val="005B31CA"/>
    <w:rsid w:val="005B3937"/>
    <w:rsid w:val="005B447A"/>
    <w:rsid w:val="005B7868"/>
    <w:rsid w:val="005C1B7C"/>
    <w:rsid w:val="005C1C89"/>
    <w:rsid w:val="005C26B1"/>
    <w:rsid w:val="005C2F80"/>
    <w:rsid w:val="005C484D"/>
    <w:rsid w:val="005C4E02"/>
    <w:rsid w:val="005C4F6F"/>
    <w:rsid w:val="005C5A29"/>
    <w:rsid w:val="005C5DF0"/>
    <w:rsid w:val="005C67D7"/>
    <w:rsid w:val="005D0864"/>
    <w:rsid w:val="005D3D37"/>
    <w:rsid w:val="005D4228"/>
    <w:rsid w:val="005D495B"/>
    <w:rsid w:val="005D57BF"/>
    <w:rsid w:val="005D6165"/>
    <w:rsid w:val="005D6BEA"/>
    <w:rsid w:val="005D6E5E"/>
    <w:rsid w:val="005E24BF"/>
    <w:rsid w:val="005E4546"/>
    <w:rsid w:val="005E5039"/>
    <w:rsid w:val="005E56BC"/>
    <w:rsid w:val="005E5C93"/>
    <w:rsid w:val="005F12CB"/>
    <w:rsid w:val="005F3CE8"/>
    <w:rsid w:val="005F41AF"/>
    <w:rsid w:val="005F435E"/>
    <w:rsid w:val="005F453F"/>
    <w:rsid w:val="005F4D02"/>
    <w:rsid w:val="005F72DD"/>
    <w:rsid w:val="005F7B5C"/>
    <w:rsid w:val="00603D9F"/>
    <w:rsid w:val="00603F1F"/>
    <w:rsid w:val="0061180D"/>
    <w:rsid w:val="0061256E"/>
    <w:rsid w:val="00612C70"/>
    <w:rsid w:val="0061402C"/>
    <w:rsid w:val="00617F99"/>
    <w:rsid w:val="006217A6"/>
    <w:rsid w:val="00621E1B"/>
    <w:rsid w:val="00624519"/>
    <w:rsid w:val="00626D1D"/>
    <w:rsid w:val="00631119"/>
    <w:rsid w:val="00632B5E"/>
    <w:rsid w:val="00634654"/>
    <w:rsid w:val="00634D98"/>
    <w:rsid w:val="006361BB"/>
    <w:rsid w:val="006365B8"/>
    <w:rsid w:val="00636F11"/>
    <w:rsid w:val="006371AE"/>
    <w:rsid w:val="00637A27"/>
    <w:rsid w:val="00641C70"/>
    <w:rsid w:val="00642B0F"/>
    <w:rsid w:val="00642C13"/>
    <w:rsid w:val="0064376B"/>
    <w:rsid w:val="00644093"/>
    <w:rsid w:val="00645EB8"/>
    <w:rsid w:val="00646422"/>
    <w:rsid w:val="00646CF9"/>
    <w:rsid w:val="006516BD"/>
    <w:rsid w:val="00655F01"/>
    <w:rsid w:val="0065635D"/>
    <w:rsid w:val="00661E00"/>
    <w:rsid w:val="00661EDB"/>
    <w:rsid w:val="00662E59"/>
    <w:rsid w:val="00663022"/>
    <w:rsid w:val="00664223"/>
    <w:rsid w:val="006671E5"/>
    <w:rsid w:val="0066734B"/>
    <w:rsid w:val="006725A0"/>
    <w:rsid w:val="00673A2E"/>
    <w:rsid w:val="00675BC7"/>
    <w:rsid w:val="0067610D"/>
    <w:rsid w:val="00677311"/>
    <w:rsid w:val="006805A8"/>
    <w:rsid w:val="00680B52"/>
    <w:rsid w:val="00681383"/>
    <w:rsid w:val="00681A29"/>
    <w:rsid w:val="006846AE"/>
    <w:rsid w:val="00685643"/>
    <w:rsid w:val="0068713D"/>
    <w:rsid w:val="0069259F"/>
    <w:rsid w:val="0069332F"/>
    <w:rsid w:val="006933AE"/>
    <w:rsid w:val="006951A1"/>
    <w:rsid w:val="006A150D"/>
    <w:rsid w:val="006A1608"/>
    <w:rsid w:val="006A2045"/>
    <w:rsid w:val="006A2DEC"/>
    <w:rsid w:val="006A396E"/>
    <w:rsid w:val="006A5994"/>
    <w:rsid w:val="006A5B78"/>
    <w:rsid w:val="006A722B"/>
    <w:rsid w:val="006B0161"/>
    <w:rsid w:val="006B0F95"/>
    <w:rsid w:val="006B2D36"/>
    <w:rsid w:val="006B4A6B"/>
    <w:rsid w:val="006B5332"/>
    <w:rsid w:val="006B7756"/>
    <w:rsid w:val="006C17AD"/>
    <w:rsid w:val="006C2A2D"/>
    <w:rsid w:val="006C4E18"/>
    <w:rsid w:val="006C5A5D"/>
    <w:rsid w:val="006D09C4"/>
    <w:rsid w:val="006D30A7"/>
    <w:rsid w:val="006D4862"/>
    <w:rsid w:val="006D68FE"/>
    <w:rsid w:val="006D7856"/>
    <w:rsid w:val="006E2561"/>
    <w:rsid w:val="006E5758"/>
    <w:rsid w:val="006E5BA6"/>
    <w:rsid w:val="006E6146"/>
    <w:rsid w:val="006E6465"/>
    <w:rsid w:val="006E6597"/>
    <w:rsid w:val="006F00A7"/>
    <w:rsid w:val="006F0AB2"/>
    <w:rsid w:val="006F11F4"/>
    <w:rsid w:val="006F2244"/>
    <w:rsid w:val="006F4A22"/>
    <w:rsid w:val="006F649C"/>
    <w:rsid w:val="006F7596"/>
    <w:rsid w:val="0070146C"/>
    <w:rsid w:val="007020DA"/>
    <w:rsid w:val="007023DA"/>
    <w:rsid w:val="00702BCC"/>
    <w:rsid w:val="007037CC"/>
    <w:rsid w:val="007078A4"/>
    <w:rsid w:val="00711403"/>
    <w:rsid w:val="00711573"/>
    <w:rsid w:val="007133FA"/>
    <w:rsid w:val="00713C1F"/>
    <w:rsid w:val="007141AF"/>
    <w:rsid w:val="00720B53"/>
    <w:rsid w:val="007229ED"/>
    <w:rsid w:val="007253D7"/>
    <w:rsid w:val="0072667D"/>
    <w:rsid w:val="00727948"/>
    <w:rsid w:val="007309FE"/>
    <w:rsid w:val="00733E8A"/>
    <w:rsid w:val="007351FE"/>
    <w:rsid w:val="0073542D"/>
    <w:rsid w:val="00740003"/>
    <w:rsid w:val="00742A10"/>
    <w:rsid w:val="00743EB0"/>
    <w:rsid w:val="0074592E"/>
    <w:rsid w:val="00745B36"/>
    <w:rsid w:val="00746509"/>
    <w:rsid w:val="00751898"/>
    <w:rsid w:val="007533E4"/>
    <w:rsid w:val="00754B15"/>
    <w:rsid w:val="007573CE"/>
    <w:rsid w:val="007613C5"/>
    <w:rsid w:val="007622BC"/>
    <w:rsid w:val="007642D3"/>
    <w:rsid w:val="00764DF8"/>
    <w:rsid w:val="00764FAB"/>
    <w:rsid w:val="00770442"/>
    <w:rsid w:val="00773975"/>
    <w:rsid w:val="00773CB2"/>
    <w:rsid w:val="00777F0D"/>
    <w:rsid w:val="00781797"/>
    <w:rsid w:val="007821AC"/>
    <w:rsid w:val="0078233F"/>
    <w:rsid w:val="00784369"/>
    <w:rsid w:val="00787327"/>
    <w:rsid w:val="00787820"/>
    <w:rsid w:val="00787FA5"/>
    <w:rsid w:val="00790813"/>
    <w:rsid w:val="00790A20"/>
    <w:rsid w:val="00791993"/>
    <w:rsid w:val="00793E3E"/>
    <w:rsid w:val="007962EF"/>
    <w:rsid w:val="00796AB5"/>
    <w:rsid w:val="00797368"/>
    <w:rsid w:val="0079771B"/>
    <w:rsid w:val="00797BE2"/>
    <w:rsid w:val="00797D28"/>
    <w:rsid w:val="007A06EB"/>
    <w:rsid w:val="007A11D2"/>
    <w:rsid w:val="007A2BA9"/>
    <w:rsid w:val="007A3EA6"/>
    <w:rsid w:val="007A448B"/>
    <w:rsid w:val="007A6FD7"/>
    <w:rsid w:val="007B22A2"/>
    <w:rsid w:val="007B3665"/>
    <w:rsid w:val="007B3B7A"/>
    <w:rsid w:val="007B537C"/>
    <w:rsid w:val="007B742B"/>
    <w:rsid w:val="007C2EB3"/>
    <w:rsid w:val="007C3108"/>
    <w:rsid w:val="007C5DBF"/>
    <w:rsid w:val="007D21A0"/>
    <w:rsid w:val="007D2555"/>
    <w:rsid w:val="007D367F"/>
    <w:rsid w:val="007D3A6E"/>
    <w:rsid w:val="007D5EBF"/>
    <w:rsid w:val="007D6426"/>
    <w:rsid w:val="007D64A7"/>
    <w:rsid w:val="007D734C"/>
    <w:rsid w:val="007D7C62"/>
    <w:rsid w:val="007E1207"/>
    <w:rsid w:val="007E48DC"/>
    <w:rsid w:val="007E5361"/>
    <w:rsid w:val="007E615F"/>
    <w:rsid w:val="007E72D3"/>
    <w:rsid w:val="007E72FC"/>
    <w:rsid w:val="007E79A3"/>
    <w:rsid w:val="007F10DE"/>
    <w:rsid w:val="007F1301"/>
    <w:rsid w:val="007F188D"/>
    <w:rsid w:val="007F3BF2"/>
    <w:rsid w:val="008004C3"/>
    <w:rsid w:val="00801D96"/>
    <w:rsid w:val="008027BE"/>
    <w:rsid w:val="00803592"/>
    <w:rsid w:val="0080690D"/>
    <w:rsid w:val="00806C81"/>
    <w:rsid w:val="00807FB6"/>
    <w:rsid w:val="0081035B"/>
    <w:rsid w:val="00810668"/>
    <w:rsid w:val="00810CE3"/>
    <w:rsid w:val="008149CC"/>
    <w:rsid w:val="00815642"/>
    <w:rsid w:val="008165EF"/>
    <w:rsid w:val="00820699"/>
    <w:rsid w:val="00821C0A"/>
    <w:rsid w:val="00822013"/>
    <w:rsid w:val="008246E6"/>
    <w:rsid w:val="00830EBF"/>
    <w:rsid w:val="008310ED"/>
    <w:rsid w:val="00833229"/>
    <w:rsid w:val="00833529"/>
    <w:rsid w:val="00836234"/>
    <w:rsid w:val="0084067D"/>
    <w:rsid w:val="00840892"/>
    <w:rsid w:val="00841CB4"/>
    <w:rsid w:val="008423FF"/>
    <w:rsid w:val="00842F4B"/>
    <w:rsid w:val="00845059"/>
    <w:rsid w:val="00851BEE"/>
    <w:rsid w:val="0085416D"/>
    <w:rsid w:val="008562BA"/>
    <w:rsid w:val="00856927"/>
    <w:rsid w:val="00856994"/>
    <w:rsid w:val="00856D8B"/>
    <w:rsid w:val="0086285A"/>
    <w:rsid w:val="00863EF2"/>
    <w:rsid w:val="008669E6"/>
    <w:rsid w:val="00867A68"/>
    <w:rsid w:val="0087174D"/>
    <w:rsid w:val="00873592"/>
    <w:rsid w:val="00874E32"/>
    <w:rsid w:val="00877E80"/>
    <w:rsid w:val="00880650"/>
    <w:rsid w:val="008807F6"/>
    <w:rsid w:val="00883C68"/>
    <w:rsid w:val="00884AB6"/>
    <w:rsid w:val="0088546C"/>
    <w:rsid w:val="008913D7"/>
    <w:rsid w:val="0089200D"/>
    <w:rsid w:val="008963D2"/>
    <w:rsid w:val="00897335"/>
    <w:rsid w:val="00897C11"/>
    <w:rsid w:val="008A001F"/>
    <w:rsid w:val="008A0E9F"/>
    <w:rsid w:val="008A2B3C"/>
    <w:rsid w:val="008A3BFF"/>
    <w:rsid w:val="008A4652"/>
    <w:rsid w:val="008B1C02"/>
    <w:rsid w:val="008B27A9"/>
    <w:rsid w:val="008B4594"/>
    <w:rsid w:val="008B486D"/>
    <w:rsid w:val="008C059B"/>
    <w:rsid w:val="008C1EBF"/>
    <w:rsid w:val="008C35A5"/>
    <w:rsid w:val="008C4180"/>
    <w:rsid w:val="008C4B09"/>
    <w:rsid w:val="008C5BB5"/>
    <w:rsid w:val="008C64E1"/>
    <w:rsid w:val="008D040C"/>
    <w:rsid w:val="008D62AA"/>
    <w:rsid w:val="008D6E87"/>
    <w:rsid w:val="008D7C80"/>
    <w:rsid w:val="008E0087"/>
    <w:rsid w:val="008E17FE"/>
    <w:rsid w:val="008E2F58"/>
    <w:rsid w:val="008E3674"/>
    <w:rsid w:val="008E4398"/>
    <w:rsid w:val="008E5033"/>
    <w:rsid w:val="008E6D98"/>
    <w:rsid w:val="008E7F1E"/>
    <w:rsid w:val="008F2198"/>
    <w:rsid w:val="008F3DE5"/>
    <w:rsid w:val="008F4227"/>
    <w:rsid w:val="00900A54"/>
    <w:rsid w:val="00902453"/>
    <w:rsid w:val="0090256E"/>
    <w:rsid w:val="00902A63"/>
    <w:rsid w:val="00902E92"/>
    <w:rsid w:val="00904048"/>
    <w:rsid w:val="009064B6"/>
    <w:rsid w:val="009066B5"/>
    <w:rsid w:val="00913119"/>
    <w:rsid w:val="00913184"/>
    <w:rsid w:val="0091385E"/>
    <w:rsid w:val="0091423C"/>
    <w:rsid w:val="009148B7"/>
    <w:rsid w:val="00927471"/>
    <w:rsid w:val="009327DD"/>
    <w:rsid w:val="0093290F"/>
    <w:rsid w:val="00934202"/>
    <w:rsid w:val="0093421E"/>
    <w:rsid w:val="00935991"/>
    <w:rsid w:val="0093771F"/>
    <w:rsid w:val="00937F60"/>
    <w:rsid w:val="009403C8"/>
    <w:rsid w:val="009443AA"/>
    <w:rsid w:val="00944F24"/>
    <w:rsid w:val="009452C8"/>
    <w:rsid w:val="00946A39"/>
    <w:rsid w:val="00947186"/>
    <w:rsid w:val="009474EB"/>
    <w:rsid w:val="00950FA6"/>
    <w:rsid w:val="00951D67"/>
    <w:rsid w:val="00954718"/>
    <w:rsid w:val="00954C96"/>
    <w:rsid w:val="009561F5"/>
    <w:rsid w:val="00956508"/>
    <w:rsid w:val="00956F0E"/>
    <w:rsid w:val="00960410"/>
    <w:rsid w:val="00966B87"/>
    <w:rsid w:val="009719C2"/>
    <w:rsid w:val="00974EC6"/>
    <w:rsid w:val="00975361"/>
    <w:rsid w:val="00975F47"/>
    <w:rsid w:val="00977BB3"/>
    <w:rsid w:val="00977C75"/>
    <w:rsid w:val="0098179C"/>
    <w:rsid w:val="00982314"/>
    <w:rsid w:val="009833BF"/>
    <w:rsid w:val="009844C8"/>
    <w:rsid w:val="00986836"/>
    <w:rsid w:val="00991E13"/>
    <w:rsid w:val="009925A3"/>
    <w:rsid w:val="00996432"/>
    <w:rsid w:val="00997815"/>
    <w:rsid w:val="009A2707"/>
    <w:rsid w:val="009A2F95"/>
    <w:rsid w:val="009A362E"/>
    <w:rsid w:val="009A4144"/>
    <w:rsid w:val="009A499E"/>
    <w:rsid w:val="009A502C"/>
    <w:rsid w:val="009A5B48"/>
    <w:rsid w:val="009B184A"/>
    <w:rsid w:val="009B35E6"/>
    <w:rsid w:val="009B6C93"/>
    <w:rsid w:val="009D4703"/>
    <w:rsid w:val="009D7200"/>
    <w:rsid w:val="009E0FC6"/>
    <w:rsid w:val="009E10F6"/>
    <w:rsid w:val="009E261C"/>
    <w:rsid w:val="009E55EB"/>
    <w:rsid w:val="009E5C67"/>
    <w:rsid w:val="009E5ED4"/>
    <w:rsid w:val="009E6F80"/>
    <w:rsid w:val="009F18DA"/>
    <w:rsid w:val="009F2166"/>
    <w:rsid w:val="009F3FA5"/>
    <w:rsid w:val="009F4BA7"/>
    <w:rsid w:val="009F7993"/>
    <w:rsid w:val="009F7AB8"/>
    <w:rsid w:val="00A01906"/>
    <w:rsid w:val="00A024B0"/>
    <w:rsid w:val="00A04950"/>
    <w:rsid w:val="00A0641B"/>
    <w:rsid w:val="00A10BB1"/>
    <w:rsid w:val="00A10D0A"/>
    <w:rsid w:val="00A1346E"/>
    <w:rsid w:val="00A13F97"/>
    <w:rsid w:val="00A166DE"/>
    <w:rsid w:val="00A17A55"/>
    <w:rsid w:val="00A21D36"/>
    <w:rsid w:val="00A257EC"/>
    <w:rsid w:val="00A2602A"/>
    <w:rsid w:val="00A279A7"/>
    <w:rsid w:val="00A314A1"/>
    <w:rsid w:val="00A31E56"/>
    <w:rsid w:val="00A32B94"/>
    <w:rsid w:val="00A33020"/>
    <w:rsid w:val="00A332E5"/>
    <w:rsid w:val="00A34E2B"/>
    <w:rsid w:val="00A3685C"/>
    <w:rsid w:val="00A37158"/>
    <w:rsid w:val="00A41007"/>
    <w:rsid w:val="00A43229"/>
    <w:rsid w:val="00A4527C"/>
    <w:rsid w:val="00A45C77"/>
    <w:rsid w:val="00A476CB"/>
    <w:rsid w:val="00A502F7"/>
    <w:rsid w:val="00A55F7B"/>
    <w:rsid w:val="00A6346A"/>
    <w:rsid w:val="00A71CF4"/>
    <w:rsid w:val="00A72A70"/>
    <w:rsid w:val="00A751E6"/>
    <w:rsid w:val="00A754C2"/>
    <w:rsid w:val="00A81555"/>
    <w:rsid w:val="00A81EE8"/>
    <w:rsid w:val="00A83210"/>
    <w:rsid w:val="00A8576F"/>
    <w:rsid w:val="00A86BF1"/>
    <w:rsid w:val="00A8768A"/>
    <w:rsid w:val="00A9238B"/>
    <w:rsid w:val="00A92D5C"/>
    <w:rsid w:val="00A93244"/>
    <w:rsid w:val="00A94DDA"/>
    <w:rsid w:val="00A9625D"/>
    <w:rsid w:val="00A977BF"/>
    <w:rsid w:val="00AA10D0"/>
    <w:rsid w:val="00AA4D5F"/>
    <w:rsid w:val="00AA60D1"/>
    <w:rsid w:val="00AA6D71"/>
    <w:rsid w:val="00AA6F28"/>
    <w:rsid w:val="00AA703C"/>
    <w:rsid w:val="00AB1D15"/>
    <w:rsid w:val="00AC2445"/>
    <w:rsid w:val="00AC3AD9"/>
    <w:rsid w:val="00AC4B5D"/>
    <w:rsid w:val="00AC51CE"/>
    <w:rsid w:val="00AC5F4A"/>
    <w:rsid w:val="00AC62F2"/>
    <w:rsid w:val="00AC751E"/>
    <w:rsid w:val="00AC75F0"/>
    <w:rsid w:val="00AD0ADB"/>
    <w:rsid w:val="00AD15DF"/>
    <w:rsid w:val="00AD180B"/>
    <w:rsid w:val="00AD41C6"/>
    <w:rsid w:val="00AD454B"/>
    <w:rsid w:val="00AE04BB"/>
    <w:rsid w:val="00AE0503"/>
    <w:rsid w:val="00AE0E28"/>
    <w:rsid w:val="00AE1E8B"/>
    <w:rsid w:val="00AE22B5"/>
    <w:rsid w:val="00AE45DC"/>
    <w:rsid w:val="00AF0D9F"/>
    <w:rsid w:val="00AF6B96"/>
    <w:rsid w:val="00AF7044"/>
    <w:rsid w:val="00B006D9"/>
    <w:rsid w:val="00B02378"/>
    <w:rsid w:val="00B02AD3"/>
    <w:rsid w:val="00B03177"/>
    <w:rsid w:val="00B03613"/>
    <w:rsid w:val="00B04319"/>
    <w:rsid w:val="00B075E5"/>
    <w:rsid w:val="00B07AED"/>
    <w:rsid w:val="00B129DC"/>
    <w:rsid w:val="00B2115C"/>
    <w:rsid w:val="00B23DC9"/>
    <w:rsid w:val="00B24C87"/>
    <w:rsid w:val="00B259F9"/>
    <w:rsid w:val="00B271ED"/>
    <w:rsid w:val="00B27CCE"/>
    <w:rsid w:val="00B33B9F"/>
    <w:rsid w:val="00B34403"/>
    <w:rsid w:val="00B34459"/>
    <w:rsid w:val="00B347E8"/>
    <w:rsid w:val="00B35703"/>
    <w:rsid w:val="00B36225"/>
    <w:rsid w:val="00B37DF5"/>
    <w:rsid w:val="00B44715"/>
    <w:rsid w:val="00B4550E"/>
    <w:rsid w:val="00B45EC9"/>
    <w:rsid w:val="00B5036F"/>
    <w:rsid w:val="00B53240"/>
    <w:rsid w:val="00B62BD3"/>
    <w:rsid w:val="00B70028"/>
    <w:rsid w:val="00B71314"/>
    <w:rsid w:val="00B75EC9"/>
    <w:rsid w:val="00B76341"/>
    <w:rsid w:val="00B76A67"/>
    <w:rsid w:val="00B77060"/>
    <w:rsid w:val="00B776F1"/>
    <w:rsid w:val="00B77A7D"/>
    <w:rsid w:val="00B8170E"/>
    <w:rsid w:val="00B823F8"/>
    <w:rsid w:val="00B85336"/>
    <w:rsid w:val="00B85CB4"/>
    <w:rsid w:val="00B863BA"/>
    <w:rsid w:val="00B86503"/>
    <w:rsid w:val="00B87618"/>
    <w:rsid w:val="00B924CF"/>
    <w:rsid w:val="00B95BF0"/>
    <w:rsid w:val="00B9624C"/>
    <w:rsid w:val="00B964A8"/>
    <w:rsid w:val="00B9698B"/>
    <w:rsid w:val="00BA0466"/>
    <w:rsid w:val="00BA1632"/>
    <w:rsid w:val="00BA3A24"/>
    <w:rsid w:val="00BA3F63"/>
    <w:rsid w:val="00BB1427"/>
    <w:rsid w:val="00BB1601"/>
    <w:rsid w:val="00BB1A22"/>
    <w:rsid w:val="00BB350B"/>
    <w:rsid w:val="00BB55A2"/>
    <w:rsid w:val="00BB64E7"/>
    <w:rsid w:val="00BB6B67"/>
    <w:rsid w:val="00BB6C85"/>
    <w:rsid w:val="00BC1E11"/>
    <w:rsid w:val="00BC2CC1"/>
    <w:rsid w:val="00BC42BE"/>
    <w:rsid w:val="00BC57C5"/>
    <w:rsid w:val="00BC64BF"/>
    <w:rsid w:val="00BC6769"/>
    <w:rsid w:val="00BD1493"/>
    <w:rsid w:val="00BD3B4A"/>
    <w:rsid w:val="00BD4DEC"/>
    <w:rsid w:val="00BD518E"/>
    <w:rsid w:val="00BD642A"/>
    <w:rsid w:val="00BD65B4"/>
    <w:rsid w:val="00BD6836"/>
    <w:rsid w:val="00BE01C1"/>
    <w:rsid w:val="00BE0FE6"/>
    <w:rsid w:val="00BE17D9"/>
    <w:rsid w:val="00BE4043"/>
    <w:rsid w:val="00BE434D"/>
    <w:rsid w:val="00BE45A2"/>
    <w:rsid w:val="00BE544D"/>
    <w:rsid w:val="00BE5498"/>
    <w:rsid w:val="00BE5CFA"/>
    <w:rsid w:val="00BE644D"/>
    <w:rsid w:val="00BE7260"/>
    <w:rsid w:val="00BF0D81"/>
    <w:rsid w:val="00BF302C"/>
    <w:rsid w:val="00BF5CD5"/>
    <w:rsid w:val="00BF6375"/>
    <w:rsid w:val="00BF640B"/>
    <w:rsid w:val="00C00BD5"/>
    <w:rsid w:val="00C01782"/>
    <w:rsid w:val="00C01785"/>
    <w:rsid w:val="00C05054"/>
    <w:rsid w:val="00C06743"/>
    <w:rsid w:val="00C1162F"/>
    <w:rsid w:val="00C15F8D"/>
    <w:rsid w:val="00C1720E"/>
    <w:rsid w:val="00C176C8"/>
    <w:rsid w:val="00C200A1"/>
    <w:rsid w:val="00C21A7A"/>
    <w:rsid w:val="00C22C68"/>
    <w:rsid w:val="00C2697B"/>
    <w:rsid w:val="00C2726E"/>
    <w:rsid w:val="00C27A9E"/>
    <w:rsid w:val="00C342B9"/>
    <w:rsid w:val="00C34DE4"/>
    <w:rsid w:val="00C362B1"/>
    <w:rsid w:val="00C36608"/>
    <w:rsid w:val="00C40BB6"/>
    <w:rsid w:val="00C4348F"/>
    <w:rsid w:val="00C4587F"/>
    <w:rsid w:val="00C45FEE"/>
    <w:rsid w:val="00C468AC"/>
    <w:rsid w:val="00C47C1A"/>
    <w:rsid w:val="00C5356B"/>
    <w:rsid w:val="00C543D6"/>
    <w:rsid w:val="00C57B64"/>
    <w:rsid w:val="00C60410"/>
    <w:rsid w:val="00C610EE"/>
    <w:rsid w:val="00C61453"/>
    <w:rsid w:val="00C616E7"/>
    <w:rsid w:val="00C65565"/>
    <w:rsid w:val="00C6608E"/>
    <w:rsid w:val="00C70C64"/>
    <w:rsid w:val="00C70DF2"/>
    <w:rsid w:val="00C737FC"/>
    <w:rsid w:val="00C73DE2"/>
    <w:rsid w:val="00C755B2"/>
    <w:rsid w:val="00C75B2B"/>
    <w:rsid w:val="00C76A5E"/>
    <w:rsid w:val="00C76F49"/>
    <w:rsid w:val="00C77F8C"/>
    <w:rsid w:val="00C8238B"/>
    <w:rsid w:val="00C82E67"/>
    <w:rsid w:val="00C87CE9"/>
    <w:rsid w:val="00C91064"/>
    <w:rsid w:val="00C91078"/>
    <w:rsid w:val="00C92FBB"/>
    <w:rsid w:val="00C97FC8"/>
    <w:rsid w:val="00CA053B"/>
    <w:rsid w:val="00CA0C33"/>
    <w:rsid w:val="00CA1ED0"/>
    <w:rsid w:val="00CA25A5"/>
    <w:rsid w:val="00CA5B0D"/>
    <w:rsid w:val="00CA6DC8"/>
    <w:rsid w:val="00CA7CC6"/>
    <w:rsid w:val="00CB63D8"/>
    <w:rsid w:val="00CC0F2A"/>
    <w:rsid w:val="00CC30B0"/>
    <w:rsid w:val="00CC5748"/>
    <w:rsid w:val="00CC5880"/>
    <w:rsid w:val="00CC6221"/>
    <w:rsid w:val="00CC788A"/>
    <w:rsid w:val="00CD67D4"/>
    <w:rsid w:val="00CD6A34"/>
    <w:rsid w:val="00CD7900"/>
    <w:rsid w:val="00CE1011"/>
    <w:rsid w:val="00CE1AA8"/>
    <w:rsid w:val="00CE2706"/>
    <w:rsid w:val="00CE460F"/>
    <w:rsid w:val="00CE60DE"/>
    <w:rsid w:val="00CF0452"/>
    <w:rsid w:val="00CF1E51"/>
    <w:rsid w:val="00CF3F6E"/>
    <w:rsid w:val="00CF4D9E"/>
    <w:rsid w:val="00CF50F6"/>
    <w:rsid w:val="00CF6B0C"/>
    <w:rsid w:val="00CF7294"/>
    <w:rsid w:val="00D009A7"/>
    <w:rsid w:val="00D012F6"/>
    <w:rsid w:val="00D02392"/>
    <w:rsid w:val="00D063AD"/>
    <w:rsid w:val="00D06645"/>
    <w:rsid w:val="00D1055A"/>
    <w:rsid w:val="00D12B92"/>
    <w:rsid w:val="00D15C2C"/>
    <w:rsid w:val="00D16864"/>
    <w:rsid w:val="00D17148"/>
    <w:rsid w:val="00D22F89"/>
    <w:rsid w:val="00D237FE"/>
    <w:rsid w:val="00D2395B"/>
    <w:rsid w:val="00D25CEA"/>
    <w:rsid w:val="00D31AB7"/>
    <w:rsid w:val="00D330E8"/>
    <w:rsid w:val="00D35C15"/>
    <w:rsid w:val="00D35E60"/>
    <w:rsid w:val="00D35F83"/>
    <w:rsid w:val="00D3600C"/>
    <w:rsid w:val="00D375A5"/>
    <w:rsid w:val="00D40089"/>
    <w:rsid w:val="00D4067E"/>
    <w:rsid w:val="00D427B0"/>
    <w:rsid w:val="00D43DDB"/>
    <w:rsid w:val="00D468D7"/>
    <w:rsid w:val="00D504A9"/>
    <w:rsid w:val="00D50F76"/>
    <w:rsid w:val="00D51DA6"/>
    <w:rsid w:val="00D52755"/>
    <w:rsid w:val="00D54237"/>
    <w:rsid w:val="00D55512"/>
    <w:rsid w:val="00D557FB"/>
    <w:rsid w:val="00D55E7A"/>
    <w:rsid w:val="00D67413"/>
    <w:rsid w:val="00D701B8"/>
    <w:rsid w:val="00D7217D"/>
    <w:rsid w:val="00D7257F"/>
    <w:rsid w:val="00D75C46"/>
    <w:rsid w:val="00D800C8"/>
    <w:rsid w:val="00D808CF"/>
    <w:rsid w:val="00D80A89"/>
    <w:rsid w:val="00D84159"/>
    <w:rsid w:val="00D86C94"/>
    <w:rsid w:val="00D8792D"/>
    <w:rsid w:val="00D923F9"/>
    <w:rsid w:val="00D937E2"/>
    <w:rsid w:val="00D94D45"/>
    <w:rsid w:val="00D973BE"/>
    <w:rsid w:val="00DA178D"/>
    <w:rsid w:val="00DA2A15"/>
    <w:rsid w:val="00DA3182"/>
    <w:rsid w:val="00DA3E15"/>
    <w:rsid w:val="00DA44A7"/>
    <w:rsid w:val="00DA630B"/>
    <w:rsid w:val="00DB0238"/>
    <w:rsid w:val="00DB0785"/>
    <w:rsid w:val="00DB3DC3"/>
    <w:rsid w:val="00DB4585"/>
    <w:rsid w:val="00DB4B50"/>
    <w:rsid w:val="00DB61F8"/>
    <w:rsid w:val="00DB6750"/>
    <w:rsid w:val="00DC27E5"/>
    <w:rsid w:val="00DD139D"/>
    <w:rsid w:val="00DD389F"/>
    <w:rsid w:val="00DD3AAA"/>
    <w:rsid w:val="00DD3F56"/>
    <w:rsid w:val="00DD531F"/>
    <w:rsid w:val="00DD7366"/>
    <w:rsid w:val="00DE18DD"/>
    <w:rsid w:val="00DE1BA5"/>
    <w:rsid w:val="00DE1CAF"/>
    <w:rsid w:val="00DE27E8"/>
    <w:rsid w:val="00DE2B5E"/>
    <w:rsid w:val="00DE2D22"/>
    <w:rsid w:val="00DE45AE"/>
    <w:rsid w:val="00DE4D0B"/>
    <w:rsid w:val="00DE5844"/>
    <w:rsid w:val="00DE6460"/>
    <w:rsid w:val="00DF08CF"/>
    <w:rsid w:val="00DF11CC"/>
    <w:rsid w:val="00DF1698"/>
    <w:rsid w:val="00DF1A2F"/>
    <w:rsid w:val="00DF2C59"/>
    <w:rsid w:val="00DF422A"/>
    <w:rsid w:val="00DF5A33"/>
    <w:rsid w:val="00DF5F63"/>
    <w:rsid w:val="00DF7355"/>
    <w:rsid w:val="00DF7954"/>
    <w:rsid w:val="00E040D7"/>
    <w:rsid w:val="00E04D4B"/>
    <w:rsid w:val="00E04DB0"/>
    <w:rsid w:val="00E05502"/>
    <w:rsid w:val="00E059FA"/>
    <w:rsid w:val="00E06DFF"/>
    <w:rsid w:val="00E074E6"/>
    <w:rsid w:val="00E07651"/>
    <w:rsid w:val="00E10421"/>
    <w:rsid w:val="00E106E9"/>
    <w:rsid w:val="00E20789"/>
    <w:rsid w:val="00E20855"/>
    <w:rsid w:val="00E209CA"/>
    <w:rsid w:val="00E216A3"/>
    <w:rsid w:val="00E21A59"/>
    <w:rsid w:val="00E22599"/>
    <w:rsid w:val="00E22D47"/>
    <w:rsid w:val="00E23D2D"/>
    <w:rsid w:val="00E24837"/>
    <w:rsid w:val="00E24A9A"/>
    <w:rsid w:val="00E25D25"/>
    <w:rsid w:val="00E2611C"/>
    <w:rsid w:val="00E26E2A"/>
    <w:rsid w:val="00E27FED"/>
    <w:rsid w:val="00E30492"/>
    <w:rsid w:val="00E34E35"/>
    <w:rsid w:val="00E37BE4"/>
    <w:rsid w:val="00E4120E"/>
    <w:rsid w:val="00E43E19"/>
    <w:rsid w:val="00E4418E"/>
    <w:rsid w:val="00E45069"/>
    <w:rsid w:val="00E4766B"/>
    <w:rsid w:val="00E50042"/>
    <w:rsid w:val="00E50FF0"/>
    <w:rsid w:val="00E53196"/>
    <w:rsid w:val="00E55CB4"/>
    <w:rsid w:val="00E5611B"/>
    <w:rsid w:val="00E57B12"/>
    <w:rsid w:val="00E620D3"/>
    <w:rsid w:val="00E6394D"/>
    <w:rsid w:val="00E64698"/>
    <w:rsid w:val="00E65F4F"/>
    <w:rsid w:val="00E66383"/>
    <w:rsid w:val="00E71803"/>
    <w:rsid w:val="00E72AB7"/>
    <w:rsid w:val="00E744A3"/>
    <w:rsid w:val="00E74D47"/>
    <w:rsid w:val="00E811A8"/>
    <w:rsid w:val="00E8192E"/>
    <w:rsid w:val="00E81B6E"/>
    <w:rsid w:val="00E848B7"/>
    <w:rsid w:val="00E863DD"/>
    <w:rsid w:val="00E86462"/>
    <w:rsid w:val="00E9031B"/>
    <w:rsid w:val="00E9040E"/>
    <w:rsid w:val="00E90B16"/>
    <w:rsid w:val="00E9116C"/>
    <w:rsid w:val="00E92135"/>
    <w:rsid w:val="00E93A30"/>
    <w:rsid w:val="00E93D06"/>
    <w:rsid w:val="00E95233"/>
    <w:rsid w:val="00EA4A0B"/>
    <w:rsid w:val="00EA5065"/>
    <w:rsid w:val="00EB0E75"/>
    <w:rsid w:val="00EB1208"/>
    <w:rsid w:val="00EB13A1"/>
    <w:rsid w:val="00EB1F84"/>
    <w:rsid w:val="00EB5298"/>
    <w:rsid w:val="00EB5F0B"/>
    <w:rsid w:val="00EB71E6"/>
    <w:rsid w:val="00EC1837"/>
    <w:rsid w:val="00EC1EA8"/>
    <w:rsid w:val="00EC2B68"/>
    <w:rsid w:val="00EC3E1C"/>
    <w:rsid w:val="00EC3F13"/>
    <w:rsid w:val="00EC7786"/>
    <w:rsid w:val="00ED0133"/>
    <w:rsid w:val="00ED0A2F"/>
    <w:rsid w:val="00ED0DB8"/>
    <w:rsid w:val="00ED0F01"/>
    <w:rsid w:val="00ED15E6"/>
    <w:rsid w:val="00ED1B99"/>
    <w:rsid w:val="00ED25C6"/>
    <w:rsid w:val="00ED2C33"/>
    <w:rsid w:val="00ED4075"/>
    <w:rsid w:val="00EE1EA3"/>
    <w:rsid w:val="00EF1170"/>
    <w:rsid w:val="00EF2F82"/>
    <w:rsid w:val="00EF4701"/>
    <w:rsid w:val="00EF5592"/>
    <w:rsid w:val="00EF6039"/>
    <w:rsid w:val="00EF735B"/>
    <w:rsid w:val="00F00A45"/>
    <w:rsid w:val="00F020ED"/>
    <w:rsid w:val="00F05D7A"/>
    <w:rsid w:val="00F1182E"/>
    <w:rsid w:val="00F11AA5"/>
    <w:rsid w:val="00F12BD7"/>
    <w:rsid w:val="00F12FEA"/>
    <w:rsid w:val="00F131F2"/>
    <w:rsid w:val="00F13524"/>
    <w:rsid w:val="00F1552C"/>
    <w:rsid w:val="00F16484"/>
    <w:rsid w:val="00F179D7"/>
    <w:rsid w:val="00F17B2A"/>
    <w:rsid w:val="00F201A7"/>
    <w:rsid w:val="00F2300A"/>
    <w:rsid w:val="00F242CC"/>
    <w:rsid w:val="00F26CA2"/>
    <w:rsid w:val="00F300C3"/>
    <w:rsid w:val="00F303CC"/>
    <w:rsid w:val="00F3133A"/>
    <w:rsid w:val="00F3428B"/>
    <w:rsid w:val="00F34E14"/>
    <w:rsid w:val="00F377CD"/>
    <w:rsid w:val="00F405EF"/>
    <w:rsid w:val="00F41E31"/>
    <w:rsid w:val="00F43E89"/>
    <w:rsid w:val="00F44630"/>
    <w:rsid w:val="00F4793D"/>
    <w:rsid w:val="00F502AC"/>
    <w:rsid w:val="00F506F7"/>
    <w:rsid w:val="00F518E7"/>
    <w:rsid w:val="00F52D9E"/>
    <w:rsid w:val="00F53832"/>
    <w:rsid w:val="00F551A1"/>
    <w:rsid w:val="00F55632"/>
    <w:rsid w:val="00F56A5A"/>
    <w:rsid w:val="00F56AF0"/>
    <w:rsid w:val="00F5747B"/>
    <w:rsid w:val="00F57AB2"/>
    <w:rsid w:val="00F6309F"/>
    <w:rsid w:val="00F631B3"/>
    <w:rsid w:val="00F64BD3"/>
    <w:rsid w:val="00F66D97"/>
    <w:rsid w:val="00F71520"/>
    <w:rsid w:val="00F759F5"/>
    <w:rsid w:val="00F767E8"/>
    <w:rsid w:val="00F805B4"/>
    <w:rsid w:val="00F80C95"/>
    <w:rsid w:val="00F82458"/>
    <w:rsid w:val="00F8253D"/>
    <w:rsid w:val="00F83E2C"/>
    <w:rsid w:val="00F86672"/>
    <w:rsid w:val="00F8784C"/>
    <w:rsid w:val="00F87E17"/>
    <w:rsid w:val="00F91930"/>
    <w:rsid w:val="00F93FE4"/>
    <w:rsid w:val="00F96F14"/>
    <w:rsid w:val="00F9744C"/>
    <w:rsid w:val="00F97E36"/>
    <w:rsid w:val="00FA1595"/>
    <w:rsid w:val="00FA19D0"/>
    <w:rsid w:val="00FA2485"/>
    <w:rsid w:val="00FA333E"/>
    <w:rsid w:val="00FA75A0"/>
    <w:rsid w:val="00FA7AFF"/>
    <w:rsid w:val="00FB1194"/>
    <w:rsid w:val="00FB1CD9"/>
    <w:rsid w:val="00FB2A9C"/>
    <w:rsid w:val="00FB2AFB"/>
    <w:rsid w:val="00FB715B"/>
    <w:rsid w:val="00FC0016"/>
    <w:rsid w:val="00FC2ADD"/>
    <w:rsid w:val="00FC698E"/>
    <w:rsid w:val="00FC75C8"/>
    <w:rsid w:val="00FD1C5C"/>
    <w:rsid w:val="00FD2F4E"/>
    <w:rsid w:val="00FD3431"/>
    <w:rsid w:val="00FD4A92"/>
    <w:rsid w:val="00FD5D8B"/>
    <w:rsid w:val="00FD635A"/>
    <w:rsid w:val="00FD7BBE"/>
    <w:rsid w:val="00FE050A"/>
    <w:rsid w:val="00FE451B"/>
    <w:rsid w:val="00FE71F1"/>
    <w:rsid w:val="00FF0D96"/>
    <w:rsid w:val="00FF22BA"/>
    <w:rsid w:val="00FF3E49"/>
    <w:rsid w:val="00FF5726"/>
    <w:rsid w:val="00FF671F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F73AE"/>
  <w15:docId w15:val="{06E7700B-1F8B-4321-B5F1-C371AE14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15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4159"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uiPriority w:val="99"/>
    <w:rsid w:val="00D84159"/>
    <w:rPr>
      <w:rFonts w:cs="Times New Roman"/>
    </w:rPr>
  </w:style>
  <w:style w:type="paragraph" w:customStyle="1" w:styleId="Default">
    <w:name w:val="Default"/>
    <w:uiPriority w:val="99"/>
    <w:rsid w:val="00D841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D84159"/>
    <w:pPr>
      <w:ind w:left="720"/>
      <w:contextualSpacing/>
    </w:pPr>
  </w:style>
  <w:style w:type="table" w:styleId="Tabela-Siatka">
    <w:name w:val="Table Grid"/>
    <w:basedOn w:val="Standardowy"/>
    <w:uiPriority w:val="39"/>
    <w:rsid w:val="00D84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D841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415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8415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8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415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8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4159"/>
    <w:rPr>
      <w:rFonts w:cs="Times New Roman"/>
    </w:rPr>
  </w:style>
  <w:style w:type="paragraph" w:styleId="Bezodstpw">
    <w:name w:val="No Spacing"/>
    <w:uiPriority w:val="99"/>
    <w:qFormat/>
    <w:rsid w:val="00D8415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84159"/>
    <w:rPr>
      <w:rFonts w:cs="Times New Roman"/>
      <w:color w:val="808080"/>
    </w:rPr>
  </w:style>
  <w:style w:type="paragraph" w:styleId="NormalnyWeb">
    <w:name w:val="Normal (Web)"/>
    <w:basedOn w:val="Normalny"/>
    <w:uiPriority w:val="99"/>
    <w:rsid w:val="00D84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46682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1D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1D2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Trojanowska</dc:creator>
  <cp:lastModifiedBy>mgr Aneta Sosin </cp:lastModifiedBy>
  <cp:revision>2</cp:revision>
  <cp:lastPrinted>2022-12-19T07:04:00Z</cp:lastPrinted>
  <dcterms:created xsi:type="dcterms:W3CDTF">2022-12-19T11:56:00Z</dcterms:created>
  <dcterms:modified xsi:type="dcterms:W3CDTF">2022-12-19T11:56:00Z</dcterms:modified>
</cp:coreProperties>
</file>